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4BE" w:rsidRDefault="00F344BE">
      <w:pPr>
        <w:jc w:val="center"/>
        <w:rPr>
          <w:b/>
          <w:sz w:val="56"/>
          <w:szCs w:val="56"/>
        </w:rPr>
      </w:pPr>
    </w:p>
    <w:p w:rsidR="00F344BE" w:rsidRPr="00E54AF2" w:rsidRDefault="00E54AF2">
      <w:pPr>
        <w:jc w:val="center"/>
        <w:rPr>
          <w:sz w:val="28"/>
          <w:szCs w:val="28"/>
        </w:rPr>
      </w:pPr>
      <w:r w:rsidRPr="00E54AF2">
        <w:rPr>
          <w:sz w:val="28"/>
          <w:szCs w:val="28"/>
        </w:rPr>
        <w:t xml:space="preserve">Théâtre des </w:t>
      </w:r>
      <w:proofErr w:type="spellStart"/>
      <w:r w:rsidRPr="00E54AF2">
        <w:rPr>
          <w:sz w:val="28"/>
          <w:szCs w:val="28"/>
        </w:rPr>
        <w:t>Tarabates</w:t>
      </w:r>
      <w:proofErr w:type="spellEnd"/>
    </w:p>
    <w:p w:rsidR="00F344BE" w:rsidRDefault="00F344BE">
      <w:pPr>
        <w:jc w:val="center"/>
        <w:rPr>
          <w:b/>
          <w:sz w:val="56"/>
          <w:szCs w:val="56"/>
        </w:rPr>
      </w:pPr>
    </w:p>
    <w:p w:rsidR="00C62641" w:rsidRDefault="00672E0D">
      <w:pPr>
        <w:jc w:val="center"/>
        <w:rPr>
          <w:b/>
          <w:sz w:val="56"/>
          <w:szCs w:val="56"/>
        </w:rPr>
      </w:pPr>
      <w:r>
        <w:rPr>
          <w:b/>
          <w:sz w:val="56"/>
          <w:szCs w:val="56"/>
        </w:rPr>
        <w:t>« JE T’AIME PAPA…MAIS MERCI D’ÊTRE MORT ! »</w:t>
      </w:r>
    </w:p>
    <w:p w:rsidR="00C62641" w:rsidRDefault="00C62641">
      <w:pPr>
        <w:jc w:val="center"/>
      </w:pPr>
    </w:p>
    <w:p w:rsidR="00C62641" w:rsidRDefault="00C62641">
      <w:pPr>
        <w:jc w:val="center"/>
      </w:pPr>
    </w:p>
    <w:p w:rsidR="00C62641" w:rsidRDefault="00672E0D">
      <w:pPr>
        <w:jc w:val="center"/>
        <w:rPr>
          <w:sz w:val="28"/>
          <w:szCs w:val="28"/>
        </w:rPr>
      </w:pPr>
      <w:r>
        <w:rPr>
          <w:sz w:val="28"/>
          <w:szCs w:val="28"/>
        </w:rPr>
        <w:t xml:space="preserve">Ecriture et mise en scène : </w:t>
      </w:r>
      <w:r>
        <w:rPr>
          <w:b/>
          <w:sz w:val="28"/>
          <w:szCs w:val="28"/>
        </w:rPr>
        <w:t>Philippe Saumont</w:t>
      </w:r>
    </w:p>
    <w:p w:rsidR="00C62641" w:rsidRDefault="00C62641">
      <w:pPr>
        <w:jc w:val="center"/>
      </w:pPr>
    </w:p>
    <w:p w:rsidR="00C62641" w:rsidRDefault="00672E0D">
      <w:pPr>
        <w:jc w:val="center"/>
        <w:rPr>
          <w:b/>
        </w:rPr>
      </w:pPr>
      <w:r>
        <w:t xml:space="preserve">Jeu et manipulation : </w:t>
      </w:r>
      <w:r>
        <w:rPr>
          <w:b/>
        </w:rPr>
        <w:t xml:space="preserve">Christophe </w:t>
      </w:r>
      <w:proofErr w:type="spellStart"/>
      <w:r>
        <w:rPr>
          <w:b/>
        </w:rPr>
        <w:t>Ecobichon</w:t>
      </w:r>
      <w:proofErr w:type="spellEnd"/>
      <w:r w:rsidR="00E54AF2">
        <w:rPr>
          <w:b/>
        </w:rPr>
        <w:t xml:space="preserve"> et Geoffrey Saumont</w:t>
      </w:r>
    </w:p>
    <w:p w:rsidR="00E54AF2" w:rsidRDefault="00E54AF2">
      <w:pPr>
        <w:jc w:val="center"/>
      </w:pPr>
      <w:r>
        <w:t xml:space="preserve">Musique en direct : </w:t>
      </w:r>
      <w:r w:rsidRPr="00E54AF2">
        <w:rPr>
          <w:b/>
        </w:rPr>
        <w:t>Yann Honoré</w:t>
      </w:r>
    </w:p>
    <w:p w:rsidR="00C62641" w:rsidRDefault="00C62641">
      <w:pPr>
        <w:jc w:val="center"/>
      </w:pPr>
    </w:p>
    <w:p w:rsidR="00C62641" w:rsidRDefault="00C62641">
      <w:pPr>
        <w:jc w:val="center"/>
      </w:pPr>
    </w:p>
    <w:p w:rsidR="00C62641" w:rsidRDefault="00C62641">
      <w:pPr>
        <w:jc w:val="center"/>
      </w:pPr>
    </w:p>
    <w:p w:rsidR="00C62641" w:rsidRDefault="00C62641">
      <w:pPr>
        <w:jc w:val="center"/>
      </w:pPr>
    </w:p>
    <w:p w:rsidR="00C62641" w:rsidRDefault="00672E0D">
      <w:pPr>
        <w:jc w:val="center"/>
        <w:rPr>
          <w:b/>
          <w:color w:val="1D2129"/>
          <w:sz w:val="40"/>
          <w:szCs w:val="40"/>
          <w:highlight w:val="white"/>
        </w:rPr>
      </w:pPr>
      <w:r>
        <w:rPr>
          <w:b/>
          <w:color w:val="1D2129"/>
          <w:sz w:val="40"/>
          <w:szCs w:val="40"/>
          <w:highlight w:val="white"/>
        </w:rPr>
        <w:t>11 • Gilgamesh Belleville Avignon 2018</w:t>
      </w:r>
    </w:p>
    <w:p w:rsidR="00C62641" w:rsidRDefault="00C62641">
      <w:pPr>
        <w:jc w:val="center"/>
        <w:rPr>
          <w:b/>
          <w:color w:val="1D2129"/>
          <w:highlight w:val="white"/>
        </w:rPr>
      </w:pPr>
    </w:p>
    <w:p w:rsidR="00C62641" w:rsidRDefault="00C62641">
      <w:pPr>
        <w:jc w:val="center"/>
        <w:rPr>
          <w:b/>
          <w:color w:val="1D2129"/>
          <w:highlight w:val="white"/>
        </w:rPr>
      </w:pPr>
    </w:p>
    <w:p w:rsidR="00C62641" w:rsidRDefault="00C62641" w:rsidP="00CD64C3">
      <w:pPr>
        <w:rPr>
          <w:b/>
          <w:color w:val="1D2129"/>
          <w:sz w:val="96"/>
          <w:szCs w:val="96"/>
          <w:highlight w:val="white"/>
        </w:rPr>
      </w:pPr>
    </w:p>
    <w:p w:rsidR="00C62641" w:rsidRDefault="00672E0D">
      <w:pPr>
        <w:jc w:val="center"/>
        <w:rPr>
          <w:b/>
          <w:sz w:val="96"/>
          <w:szCs w:val="96"/>
        </w:rPr>
      </w:pPr>
      <w:r>
        <w:rPr>
          <w:b/>
          <w:color w:val="1D2129"/>
          <w:sz w:val="96"/>
          <w:szCs w:val="96"/>
          <w:highlight w:val="white"/>
        </w:rPr>
        <w:t>REVUE DE PRESSE</w:t>
      </w:r>
    </w:p>
    <w:p w:rsidR="00C62641" w:rsidRDefault="00C62641">
      <w:pPr>
        <w:spacing w:after="240"/>
        <w:jc w:val="center"/>
        <w:rPr>
          <w:color w:val="000000"/>
        </w:rPr>
      </w:pPr>
    </w:p>
    <w:p w:rsidR="00C62641" w:rsidRDefault="00C62641">
      <w:pPr>
        <w:pBdr>
          <w:top w:val="nil"/>
          <w:left w:val="nil"/>
          <w:bottom w:val="nil"/>
          <w:right w:val="nil"/>
          <w:between w:val="nil"/>
        </w:pBdr>
        <w:spacing w:after="120"/>
        <w:jc w:val="center"/>
        <w:rPr>
          <w:color w:val="000000"/>
          <w:sz w:val="20"/>
          <w:szCs w:val="20"/>
        </w:rPr>
      </w:pPr>
    </w:p>
    <w:p w:rsidR="00C62641" w:rsidRDefault="00C62641">
      <w:pPr>
        <w:pBdr>
          <w:top w:val="nil"/>
          <w:left w:val="nil"/>
          <w:bottom w:val="nil"/>
          <w:right w:val="nil"/>
          <w:between w:val="nil"/>
        </w:pBdr>
        <w:spacing w:after="120"/>
        <w:jc w:val="center"/>
        <w:rPr>
          <w:color w:val="000000"/>
          <w:sz w:val="20"/>
          <w:szCs w:val="20"/>
        </w:rPr>
      </w:pPr>
    </w:p>
    <w:p w:rsidR="00C62641" w:rsidRDefault="00C62641" w:rsidP="00CD64C3">
      <w:pPr>
        <w:pBdr>
          <w:top w:val="nil"/>
          <w:left w:val="nil"/>
          <w:bottom w:val="nil"/>
          <w:right w:val="nil"/>
          <w:between w:val="nil"/>
        </w:pBdr>
        <w:spacing w:after="120"/>
        <w:rPr>
          <w:color w:val="000000"/>
          <w:sz w:val="20"/>
          <w:szCs w:val="20"/>
        </w:rPr>
      </w:pPr>
    </w:p>
    <w:p w:rsidR="00C62641" w:rsidRDefault="00C62641">
      <w:pPr>
        <w:pBdr>
          <w:top w:val="nil"/>
          <w:left w:val="nil"/>
          <w:bottom w:val="nil"/>
          <w:right w:val="nil"/>
          <w:between w:val="nil"/>
        </w:pBdr>
        <w:spacing w:after="120"/>
        <w:jc w:val="center"/>
        <w:rPr>
          <w:color w:val="000000"/>
          <w:sz w:val="20"/>
          <w:szCs w:val="20"/>
        </w:rPr>
      </w:pPr>
    </w:p>
    <w:p w:rsidR="00AF04F2" w:rsidRDefault="00AF04F2">
      <w:pPr>
        <w:pBdr>
          <w:top w:val="nil"/>
          <w:left w:val="nil"/>
          <w:bottom w:val="nil"/>
          <w:right w:val="nil"/>
          <w:between w:val="nil"/>
        </w:pBdr>
        <w:spacing w:after="120"/>
        <w:jc w:val="center"/>
        <w:rPr>
          <w:color w:val="000000"/>
          <w:sz w:val="20"/>
          <w:szCs w:val="20"/>
        </w:rPr>
      </w:pPr>
    </w:p>
    <w:p w:rsidR="00AF04F2" w:rsidRDefault="00AF04F2">
      <w:pPr>
        <w:pBdr>
          <w:top w:val="nil"/>
          <w:left w:val="nil"/>
          <w:bottom w:val="nil"/>
          <w:right w:val="nil"/>
          <w:between w:val="nil"/>
        </w:pBdr>
        <w:spacing w:after="120"/>
        <w:jc w:val="center"/>
        <w:rPr>
          <w:color w:val="000000"/>
          <w:sz w:val="20"/>
          <w:szCs w:val="20"/>
        </w:rPr>
      </w:pPr>
    </w:p>
    <w:p w:rsidR="00AF04F2" w:rsidRDefault="00AF04F2">
      <w:pPr>
        <w:pBdr>
          <w:top w:val="nil"/>
          <w:left w:val="nil"/>
          <w:bottom w:val="nil"/>
          <w:right w:val="nil"/>
          <w:between w:val="nil"/>
        </w:pBdr>
        <w:spacing w:after="120"/>
        <w:jc w:val="center"/>
        <w:rPr>
          <w:color w:val="000000"/>
          <w:sz w:val="20"/>
          <w:szCs w:val="20"/>
        </w:rPr>
      </w:pPr>
    </w:p>
    <w:p w:rsidR="00C62641" w:rsidRDefault="00C62641">
      <w:pPr>
        <w:pBdr>
          <w:top w:val="nil"/>
          <w:left w:val="nil"/>
          <w:bottom w:val="nil"/>
          <w:right w:val="nil"/>
          <w:between w:val="nil"/>
        </w:pBdr>
        <w:spacing w:after="120"/>
        <w:jc w:val="center"/>
        <w:rPr>
          <w:color w:val="000000"/>
          <w:sz w:val="20"/>
          <w:szCs w:val="20"/>
        </w:rPr>
      </w:pPr>
    </w:p>
    <w:p w:rsidR="002D6334" w:rsidRDefault="002D6334" w:rsidP="002D6334">
      <w:pPr>
        <w:tabs>
          <w:tab w:val="left" w:pos="284"/>
        </w:tabs>
        <w:jc w:val="center"/>
        <w:rPr>
          <w:b/>
        </w:rPr>
      </w:pPr>
      <w:r>
        <w:rPr>
          <w:b/>
        </w:rPr>
        <w:t>Service de presse Zef</w:t>
      </w:r>
    </w:p>
    <w:p w:rsidR="002D6334" w:rsidRDefault="002D6334" w:rsidP="002D6334">
      <w:pPr>
        <w:tabs>
          <w:tab w:val="left" w:pos="284"/>
        </w:tabs>
        <w:jc w:val="center"/>
        <w:rPr>
          <w:color w:val="000000"/>
        </w:rPr>
      </w:pPr>
      <w:r>
        <w:t xml:space="preserve">Isabelle </w:t>
      </w:r>
      <w:proofErr w:type="spellStart"/>
      <w:r>
        <w:t>Muraour</w:t>
      </w:r>
      <w:proofErr w:type="spellEnd"/>
      <w:r>
        <w:t xml:space="preserve"> : 06 18 46 67 37 &amp; </w:t>
      </w:r>
      <w:r>
        <w:rPr>
          <w:color w:val="000000"/>
        </w:rPr>
        <w:t xml:space="preserve">Emily </w:t>
      </w:r>
      <w:proofErr w:type="spellStart"/>
      <w:r>
        <w:rPr>
          <w:color w:val="000000"/>
        </w:rPr>
        <w:t>Jokiel</w:t>
      </w:r>
      <w:proofErr w:type="spellEnd"/>
      <w:r>
        <w:rPr>
          <w:color w:val="000000"/>
        </w:rPr>
        <w:t> : 06 78 78 80 93</w:t>
      </w:r>
    </w:p>
    <w:p w:rsidR="002D6334" w:rsidRDefault="002D6334" w:rsidP="002D6334">
      <w:pPr>
        <w:tabs>
          <w:tab w:val="left" w:pos="284"/>
        </w:tabs>
        <w:jc w:val="center"/>
        <w:rPr>
          <w:color w:val="000000"/>
        </w:rPr>
      </w:pPr>
      <w:r>
        <w:rPr>
          <w:color w:val="000000"/>
        </w:rPr>
        <w:t xml:space="preserve">Avec Valentine </w:t>
      </w:r>
      <w:proofErr w:type="spellStart"/>
      <w:r>
        <w:rPr>
          <w:color w:val="000000"/>
        </w:rPr>
        <w:t>Bacher</w:t>
      </w:r>
      <w:proofErr w:type="spellEnd"/>
      <w:r>
        <w:rPr>
          <w:color w:val="000000"/>
        </w:rPr>
        <w:t xml:space="preserve"> et Carole Guignard</w:t>
      </w:r>
    </w:p>
    <w:p w:rsidR="002D6334" w:rsidRDefault="002D6334" w:rsidP="002D6334">
      <w:pPr>
        <w:tabs>
          <w:tab w:val="left" w:pos="284"/>
        </w:tabs>
        <w:jc w:val="center"/>
        <w:rPr>
          <w:color w:val="000000"/>
        </w:rPr>
      </w:pPr>
      <w:r>
        <w:rPr>
          <w:color w:val="000000"/>
        </w:rPr>
        <w:t>contact@zef-bureau.fr</w:t>
      </w:r>
    </w:p>
    <w:p w:rsidR="002D6334" w:rsidRDefault="00E7628D" w:rsidP="002D6334">
      <w:pPr>
        <w:tabs>
          <w:tab w:val="left" w:pos="284"/>
        </w:tabs>
        <w:jc w:val="center"/>
        <w:rPr>
          <w:color w:val="0563C1"/>
          <w:u w:val="single"/>
        </w:rPr>
      </w:pPr>
      <w:hyperlink r:id="rId6">
        <w:r w:rsidR="002D6334">
          <w:rPr>
            <w:color w:val="000000"/>
          </w:rPr>
          <w:t>www.zef-bureau.fr</w:t>
        </w:r>
      </w:hyperlink>
    </w:p>
    <w:p w:rsidR="002D6334" w:rsidRDefault="002D6334" w:rsidP="002D6334">
      <w:pPr>
        <w:tabs>
          <w:tab w:val="left" w:pos="284"/>
        </w:tabs>
        <w:jc w:val="center"/>
        <w:rPr>
          <w:color w:val="0563C1"/>
          <w:u w:val="single"/>
        </w:rPr>
      </w:pPr>
      <w:r>
        <w:rPr>
          <w:noProof/>
        </w:rPr>
        <w:drawing>
          <wp:inline distT="0" distB="0" distL="0" distR="0" wp14:anchorId="1DCC45DB" wp14:editId="40A0A552">
            <wp:extent cx="1155716" cy="36937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17949" b="29806"/>
                    <a:stretch>
                      <a:fillRect/>
                    </a:stretch>
                  </pic:blipFill>
                  <pic:spPr>
                    <a:xfrm>
                      <a:off x="0" y="0"/>
                      <a:ext cx="1155716" cy="369376"/>
                    </a:xfrm>
                    <a:prstGeom prst="rect">
                      <a:avLst/>
                    </a:prstGeom>
                    <a:ln/>
                  </pic:spPr>
                </pic:pic>
              </a:graphicData>
            </a:graphic>
          </wp:inline>
        </w:drawing>
      </w:r>
    </w:p>
    <w:p w:rsidR="00C62641" w:rsidRDefault="00C62641">
      <w:pPr>
        <w:jc w:val="center"/>
      </w:pPr>
    </w:p>
    <w:p w:rsidR="004E4E2F" w:rsidRDefault="004E4E2F" w:rsidP="00AF04F2">
      <w:pPr>
        <w:rPr>
          <w:b/>
          <w:color w:val="000000"/>
          <w:sz w:val="26"/>
          <w:szCs w:val="26"/>
        </w:rPr>
      </w:pPr>
    </w:p>
    <w:p w:rsidR="004E4E2F" w:rsidRDefault="004E4E2F" w:rsidP="00AF04F2">
      <w:pPr>
        <w:rPr>
          <w:b/>
          <w:color w:val="000000"/>
          <w:sz w:val="26"/>
          <w:szCs w:val="26"/>
        </w:rPr>
      </w:pPr>
    </w:p>
    <w:p w:rsidR="004E4E2F" w:rsidRDefault="004E4E2F" w:rsidP="00AF04F2">
      <w:pPr>
        <w:rPr>
          <w:b/>
          <w:color w:val="000000"/>
          <w:sz w:val="26"/>
          <w:szCs w:val="26"/>
        </w:rPr>
      </w:pPr>
    </w:p>
    <w:p w:rsidR="00AF04F2" w:rsidRPr="003041A4" w:rsidRDefault="00AF04F2" w:rsidP="00AF04F2">
      <w:pPr>
        <w:rPr>
          <w:b/>
          <w:color w:val="000000"/>
          <w:sz w:val="26"/>
          <w:szCs w:val="26"/>
        </w:rPr>
      </w:pPr>
      <w:r w:rsidRPr="003041A4">
        <w:rPr>
          <w:b/>
          <w:color w:val="000000"/>
          <w:sz w:val="26"/>
          <w:szCs w:val="26"/>
        </w:rPr>
        <w:t>JOURNALISTES VENUS</w:t>
      </w:r>
    </w:p>
    <w:p w:rsidR="00AF04F2" w:rsidRPr="003041A4" w:rsidRDefault="00AF04F2" w:rsidP="00AF04F2">
      <w:pPr>
        <w:pBdr>
          <w:top w:val="nil"/>
          <w:left w:val="nil"/>
          <w:bottom w:val="nil"/>
          <w:right w:val="nil"/>
          <w:between w:val="nil"/>
        </w:pBdr>
        <w:rPr>
          <w:color w:val="000000"/>
        </w:rPr>
      </w:pPr>
      <w:r w:rsidRPr="003041A4">
        <w:rPr>
          <w:b/>
          <w:color w:val="000000"/>
          <w:highlight w:val="yellow"/>
        </w:rPr>
        <w:t xml:space="preserve"> </w:t>
      </w:r>
    </w:p>
    <w:p w:rsidR="00AF04F2" w:rsidRPr="003041A4" w:rsidRDefault="00AF04F2" w:rsidP="00AF04F2">
      <w:pPr>
        <w:pBdr>
          <w:top w:val="nil"/>
          <w:left w:val="nil"/>
          <w:bottom w:val="nil"/>
          <w:right w:val="nil"/>
          <w:between w:val="nil"/>
        </w:pBdr>
        <w:rPr>
          <w:color w:val="000000"/>
        </w:rPr>
      </w:pPr>
      <w:r w:rsidRPr="003041A4">
        <w:rPr>
          <w:color w:val="000000"/>
        </w:rPr>
        <w:t xml:space="preserve"> </w:t>
      </w:r>
    </w:p>
    <w:p w:rsidR="00AF04F2" w:rsidRPr="003041A4" w:rsidRDefault="00AF04F2" w:rsidP="00AF04F2">
      <w:pPr>
        <w:pBdr>
          <w:top w:val="nil"/>
          <w:left w:val="nil"/>
          <w:bottom w:val="nil"/>
          <w:right w:val="nil"/>
          <w:between w:val="nil"/>
        </w:pBdr>
        <w:rPr>
          <w:color w:val="000000"/>
        </w:rPr>
      </w:pPr>
      <w:r w:rsidRPr="003041A4">
        <w:rPr>
          <w:color w:val="000000"/>
          <w:highlight w:val="cyan"/>
        </w:rPr>
        <w:t>PRESSE ECRITE</w:t>
      </w:r>
    </w:p>
    <w:p w:rsidR="00AF04F2" w:rsidRPr="003041A4" w:rsidRDefault="00AF04F2" w:rsidP="00AF04F2">
      <w:pPr>
        <w:pBdr>
          <w:top w:val="nil"/>
          <w:left w:val="nil"/>
          <w:bottom w:val="nil"/>
          <w:right w:val="nil"/>
          <w:between w:val="nil"/>
        </w:pBdr>
        <w:rPr>
          <w:color w:val="222222"/>
          <w:u w:val="single"/>
        </w:rPr>
      </w:pPr>
    </w:p>
    <w:p w:rsidR="00AF04F2" w:rsidRPr="003041A4" w:rsidRDefault="00AF04F2" w:rsidP="00AF04F2">
      <w:pPr>
        <w:pBdr>
          <w:top w:val="nil"/>
          <w:left w:val="nil"/>
          <w:bottom w:val="nil"/>
          <w:right w:val="nil"/>
          <w:between w:val="nil"/>
        </w:pBdr>
        <w:rPr>
          <w:color w:val="222222"/>
          <w:u w:val="single"/>
        </w:rPr>
      </w:pPr>
      <w:r w:rsidRPr="003041A4">
        <w:rPr>
          <w:color w:val="222222"/>
          <w:u w:val="single"/>
        </w:rPr>
        <w:t>Mensuel</w:t>
      </w:r>
    </w:p>
    <w:p w:rsidR="00AF04F2" w:rsidRPr="003041A4" w:rsidRDefault="00AF04F2" w:rsidP="00AF04F2">
      <w:r w:rsidRPr="003041A4">
        <w:rPr>
          <w:rFonts w:eastAsia="Times New Roman"/>
          <w:color w:val="000000"/>
        </w:rPr>
        <w:t xml:space="preserve">Agnès </w:t>
      </w:r>
      <w:proofErr w:type="spellStart"/>
      <w:r w:rsidRPr="003041A4">
        <w:rPr>
          <w:rFonts w:eastAsia="Times New Roman"/>
          <w:color w:val="000000"/>
        </w:rPr>
        <w:t>Santi</w:t>
      </w:r>
      <w:proofErr w:type="spellEnd"/>
      <w:r w:rsidRPr="003041A4">
        <w:rPr>
          <w:rFonts w:eastAsia="Times New Roman"/>
          <w:color w:val="000000"/>
        </w:rPr>
        <w:t xml:space="preserve"> </w:t>
      </w:r>
      <w:r w:rsidRPr="003041A4">
        <w:rPr>
          <w:rFonts w:eastAsia="Times New Roman"/>
          <w:b/>
          <w:bCs/>
          <w:color w:val="000000"/>
        </w:rPr>
        <w:t>La Terrasse</w:t>
      </w:r>
      <w:r w:rsidRPr="003041A4">
        <w:rPr>
          <w:rFonts w:eastAsia="Times New Roman"/>
          <w:color w:val="000000"/>
        </w:rPr>
        <w:t xml:space="preserve"> </w:t>
      </w:r>
    </w:p>
    <w:p w:rsidR="00AF04F2" w:rsidRPr="003041A4" w:rsidRDefault="00AF04F2" w:rsidP="00AF04F2"/>
    <w:p w:rsidR="00AF04F2" w:rsidRPr="003041A4" w:rsidRDefault="00AF04F2" w:rsidP="00AF04F2">
      <w:pPr>
        <w:pBdr>
          <w:top w:val="nil"/>
          <w:left w:val="nil"/>
          <w:bottom w:val="nil"/>
          <w:right w:val="nil"/>
          <w:between w:val="nil"/>
        </w:pBdr>
        <w:rPr>
          <w:b/>
          <w:color w:val="222222"/>
        </w:rPr>
      </w:pPr>
      <w:r w:rsidRPr="003041A4">
        <w:rPr>
          <w:b/>
          <w:color w:val="222222"/>
          <w:highlight w:val="cyan"/>
        </w:rPr>
        <w:t>WEB</w:t>
      </w:r>
    </w:p>
    <w:p w:rsidR="00AF04F2" w:rsidRDefault="00AF04F2" w:rsidP="00AF04F2">
      <w:pPr>
        <w:rPr>
          <w:rFonts w:eastAsia="Times New Roman"/>
          <w:color w:val="000000"/>
        </w:rPr>
      </w:pPr>
      <w:r w:rsidRPr="003041A4">
        <w:rPr>
          <w:rFonts w:eastAsia="Times New Roman"/>
          <w:color w:val="000000"/>
        </w:rPr>
        <w:t xml:space="preserve">Magali </w:t>
      </w:r>
      <w:proofErr w:type="spellStart"/>
      <w:r w:rsidRPr="003041A4">
        <w:rPr>
          <w:rFonts w:eastAsia="Times New Roman"/>
          <w:color w:val="000000"/>
        </w:rPr>
        <w:t>Sautreuil</w:t>
      </w:r>
      <w:proofErr w:type="spellEnd"/>
      <w:r w:rsidRPr="003041A4">
        <w:rPr>
          <w:rFonts w:eastAsia="Times New Roman"/>
          <w:color w:val="000000"/>
        </w:rPr>
        <w:t xml:space="preserve"> </w:t>
      </w:r>
      <w:r w:rsidRPr="003041A4">
        <w:rPr>
          <w:rFonts w:eastAsia="Times New Roman"/>
          <w:b/>
          <w:bCs/>
          <w:color w:val="000000"/>
        </w:rPr>
        <w:t>toutelaculture.com</w:t>
      </w:r>
      <w:r w:rsidRPr="003041A4">
        <w:rPr>
          <w:rFonts w:eastAsia="Times New Roman"/>
          <w:color w:val="000000"/>
        </w:rPr>
        <w:t xml:space="preserve"> </w:t>
      </w:r>
    </w:p>
    <w:p w:rsidR="00AF04F2" w:rsidRPr="003041A4" w:rsidRDefault="00AF04F2" w:rsidP="00AF04F2">
      <w:r w:rsidRPr="003041A4">
        <w:rPr>
          <w:rFonts w:eastAsia="Times New Roman"/>
          <w:color w:val="000000"/>
        </w:rPr>
        <w:t xml:space="preserve">Michèle Bigot </w:t>
      </w:r>
      <w:r w:rsidRPr="003041A4">
        <w:rPr>
          <w:rFonts w:eastAsia="Times New Roman"/>
          <w:b/>
          <w:bCs/>
          <w:color w:val="000000"/>
          <w:shd w:val="clear" w:color="auto" w:fill="FFFFFF"/>
        </w:rPr>
        <w:t>www.madinin-art.net</w:t>
      </w:r>
    </w:p>
    <w:p w:rsidR="00AF04F2" w:rsidRPr="003041A4" w:rsidRDefault="00AF04F2" w:rsidP="00AF04F2">
      <w:r w:rsidRPr="003041A4">
        <w:rPr>
          <w:rFonts w:eastAsia="Times New Roman"/>
          <w:color w:val="000000"/>
        </w:rPr>
        <w:t xml:space="preserve">Christine </w:t>
      </w:r>
      <w:proofErr w:type="spellStart"/>
      <w:r w:rsidRPr="003041A4">
        <w:rPr>
          <w:rFonts w:eastAsia="Times New Roman"/>
          <w:color w:val="000000"/>
        </w:rPr>
        <w:t>Ezouan</w:t>
      </w:r>
      <w:proofErr w:type="spellEnd"/>
      <w:r w:rsidRPr="003041A4">
        <w:rPr>
          <w:rFonts w:eastAsia="Times New Roman"/>
          <w:color w:val="000000"/>
        </w:rPr>
        <w:t xml:space="preserve"> </w:t>
      </w:r>
      <w:r w:rsidRPr="003041A4">
        <w:rPr>
          <w:rFonts w:eastAsia="Times New Roman"/>
          <w:b/>
          <w:bCs/>
          <w:color w:val="000000"/>
        </w:rPr>
        <w:t>le-theatre-cote-coeur.blogspot.com</w:t>
      </w:r>
    </w:p>
    <w:p w:rsidR="00AF04F2" w:rsidRPr="00EC0195" w:rsidRDefault="00AF04F2" w:rsidP="00AF04F2">
      <w:pPr>
        <w:rPr>
          <w:rFonts w:ascii="Times New Roman" w:eastAsia="Times New Roman" w:hAnsi="Times New Roman" w:cs="Times New Roman"/>
        </w:rPr>
      </w:pPr>
      <w:r w:rsidRPr="003041A4">
        <w:rPr>
          <w:rFonts w:eastAsia="Times New Roman"/>
          <w:color w:val="000000"/>
        </w:rPr>
        <w:t>Sonia Bos-</w:t>
      </w:r>
      <w:proofErr w:type="spellStart"/>
      <w:r w:rsidRPr="003041A4">
        <w:rPr>
          <w:rFonts w:eastAsia="Times New Roman"/>
          <w:color w:val="000000"/>
        </w:rPr>
        <w:t>Juquin</w:t>
      </w:r>
      <w:proofErr w:type="spellEnd"/>
      <w:r w:rsidRPr="003041A4">
        <w:rPr>
          <w:rFonts w:eastAsia="Times New Roman"/>
          <w:b/>
          <w:bCs/>
          <w:color w:val="000000"/>
        </w:rPr>
        <w:t xml:space="preserve"> </w:t>
      </w:r>
      <w:r w:rsidRPr="003041A4">
        <w:rPr>
          <w:rFonts w:asciiTheme="majorHAnsi" w:hAnsiTheme="majorHAnsi" w:cstheme="majorHAnsi"/>
          <w:b/>
          <w:bCs/>
          <w:color w:val="222222"/>
        </w:rPr>
        <w:t>theatoile.wordpress.com</w:t>
      </w:r>
    </w:p>
    <w:p w:rsidR="00AF04F2" w:rsidRPr="003041A4" w:rsidRDefault="00AF04F2" w:rsidP="00AF04F2">
      <w:pPr>
        <w:rPr>
          <w:rFonts w:asciiTheme="majorHAnsi" w:eastAsia="Times New Roman" w:hAnsiTheme="majorHAnsi" w:cstheme="majorHAnsi"/>
          <w:b/>
        </w:rPr>
      </w:pPr>
      <w:r w:rsidRPr="003041A4">
        <w:rPr>
          <w:rFonts w:asciiTheme="majorHAnsi" w:eastAsia="Times New Roman" w:hAnsiTheme="majorHAnsi" w:cstheme="majorHAnsi"/>
        </w:rPr>
        <w:t xml:space="preserve">Béatrice Chaland </w:t>
      </w:r>
      <w:r w:rsidRPr="003041A4">
        <w:rPr>
          <w:rFonts w:asciiTheme="majorHAnsi" w:eastAsia="Times New Roman" w:hAnsiTheme="majorHAnsi" w:cstheme="majorHAnsi"/>
          <w:b/>
        </w:rPr>
        <w:t>bclerideaurouge.wordpress.com</w:t>
      </w:r>
    </w:p>
    <w:p w:rsidR="00AF04F2" w:rsidRPr="003041A4" w:rsidRDefault="00AF04F2" w:rsidP="00AF04F2">
      <w:pPr>
        <w:rPr>
          <w:rFonts w:asciiTheme="majorHAnsi" w:eastAsia="Times New Roman" w:hAnsiTheme="majorHAnsi" w:cstheme="majorHAnsi"/>
        </w:rPr>
      </w:pPr>
      <w:r w:rsidRPr="003041A4">
        <w:rPr>
          <w:rFonts w:eastAsia="Times New Roman"/>
          <w:color w:val="000000"/>
        </w:rPr>
        <w:t xml:space="preserve">Catherine Corrèze </w:t>
      </w:r>
      <w:r w:rsidRPr="003041A4">
        <w:rPr>
          <w:rFonts w:eastAsia="Times New Roman"/>
          <w:b/>
          <w:bCs/>
          <w:color w:val="000000"/>
        </w:rPr>
        <w:t>Manithéa.com</w:t>
      </w:r>
    </w:p>
    <w:p w:rsidR="00AF04F2" w:rsidRPr="003041A4" w:rsidRDefault="00AF04F2" w:rsidP="00AF04F2">
      <w:pPr>
        <w:rPr>
          <w:b/>
        </w:rPr>
      </w:pPr>
      <w:r w:rsidRPr="003041A4">
        <w:rPr>
          <w:color w:val="000000"/>
        </w:rPr>
        <w:t xml:space="preserve">Jérémie </w:t>
      </w:r>
      <w:proofErr w:type="spellStart"/>
      <w:r w:rsidRPr="003041A4">
        <w:rPr>
          <w:color w:val="000000"/>
        </w:rPr>
        <w:t>Engler</w:t>
      </w:r>
      <w:proofErr w:type="spellEnd"/>
      <w:r w:rsidRPr="003041A4">
        <w:rPr>
          <w:color w:val="000000"/>
        </w:rPr>
        <w:t xml:space="preserve"> </w:t>
      </w:r>
      <w:hyperlink r:id="rId8" w:history="1">
        <w:r w:rsidRPr="003041A4">
          <w:rPr>
            <w:rStyle w:val="Lienhypertexte"/>
            <w:b/>
            <w:color w:val="auto"/>
            <w:u w:val="none"/>
          </w:rPr>
          <w:t>www.artsdelascene.laparoleauxarts.fr</w:t>
        </w:r>
      </w:hyperlink>
    </w:p>
    <w:p w:rsidR="00AF04F2" w:rsidRPr="003041A4" w:rsidRDefault="00AF04F2" w:rsidP="00AF04F2">
      <w:pPr>
        <w:pStyle w:val="NormalWeb"/>
        <w:spacing w:before="0" w:beforeAutospacing="0" w:after="0" w:afterAutospacing="0"/>
        <w:rPr>
          <w:rFonts w:asciiTheme="majorHAnsi" w:hAnsiTheme="majorHAnsi" w:cstheme="majorHAnsi"/>
        </w:rPr>
      </w:pPr>
      <w:r w:rsidRPr="003041A4">
        <w:rPr>
          <w:rFonts w:ascii="Calibri" w:hAnsi="Calibri" w:cs="Calibri"/>
          <w:color w:val="000000"/>
        </w:rPr>
        <w:t xml:space="preserve">Véronique Benoit </w:t>
      </w:r>
      <w:r w:rsidRPr="003041A4">
        <w:rPr>
          <w:rFonts w:asciiTheme="majorHAnsi" w:hAnsiTheme="majorHAnsi" w:cstheme="majorHAnsi"/>
          <w:b/>
          <w:bCs/>
          <w:color w:val="000000"/>
        </w:rPr>
        <w:t>theatrelle.com</w:t>
      </w:r>
    </w:p>
    <w:p w:rsidR="00AF04F2" w:rsidRPr="003041A4" w:rsidRDefault="00AF04F2" w:rsidP="00AF04F2"/>
    <w:p w:rsidR="00AF04F2" w:rsidRPr="003041A4" w:rsidRDefault="00AF04F2" w:rsidP="00AF04F2">
      <w:pPr>
        <w:pBdr>
          <w:top w:val="nil"/>
          <w:left w:val="nil"/>
          <w:bottom w:val="nil"/>
          <w:right w:val="nil"/>
          <w:between w:val="nil"/>
        </w:pBdr>
        <w:rPr>
          <w:color w:val="000000"/>
        </w:rPr>
      </w:pPr>
      <w:r w:rsidRPr="003041A4">
        <w:rPr>
          <w:b/>
          <w:color w:val="222222"/>
          <w:highlight w:val="cyan"/>
        </w:rPr>
        <w:t>RADIO</w:t>
      </w:r>
      <w:r w:rsidRPr="003041A4">
        <w:rPr>
          <w:b/>
          <w:color w:val="222222"/>
        </w:rPr>
        <w:t xml:space="preserve"> </w:t>
      </w:r>
    </w:p>
    <w:p w:rsidR="00AF04F2" w:rsidRPr="003041A4" w:rsidRDefault="00AF04F2" w:rsidP="00AF04F2">
      <w:pPr>
        <w:rPr>
          <w:rFonts w:ascii="Times New Roman" w:eastAsia="Times New Roman" w:hAnsi="Times New Roman" w:cs="Times New Roman"/>
        </w:rPr>
      </w:pPr>
      <w:r w:rsidRPr="003041A4">
        <w:rPr>
          <w:rFonts w:eastAsia="Times New Roman"/>
          <w:color w:val="000000"/>
        </w:rPr>
        <w:t xml:space="preserve">Achille Tardy </w:t>
      </w:r>
      <w:r w:rsidRPr="003041A4">
        <w:rPr>
          <w:rFonts w:eastAsia="Times New Roman"/>
          <w:b/>
          <w:bCs/>
          <w:color w:val="000000"/>
        </w:rPr>
        <w:t xml:space="preserve">Radio Mix </w:t>
      </w:r>
    </w:p>
    <w:p w:rsidR="00AF04F2" w:rsidRPr="003041A4" w:rsidRDefault="00AF04F2" w:rsidP="00AF04F2">
      <w:r w:rsidRPr="003041A4">
        <w:t xml:space="preserve"> </w:t>
      </w:r>
    </w:p>
    <w:p w:rsidR="00AF04F2" w:rsidRPr="008B4FBE" w:rsidRDefault="00AF04F2" w:rsidP="00AF04F2">
      <w:pPr>
        <w:rPr>
          <w:rFonts w:ascii="Times New Roman" w:eastAsia="Times New Roman" w:hAnsi="Times New Roman" w:cs="Times New Roman"/>
        </w:rPr>
      </w:pPr>
    </w:p>
    <w:p w:rsidR="00AF04F2" w:rsidRPr="008B4FBE" w:rsidRDefault="00AF04F2" w:rsidP="00AF04F2">
      <w:pPr>
        <w:rPr>
          <w:rFonts w:ascii="Times New Roman" w:eastAsia="Times New Roman" w:hAnsi="Times New Roman" w:cs="Times New Roman"/>
        </w:rPr>
      </w:pPr>
    </w:p>
    <w:p w:rsidR="00AF04F2" w:rsidRPr="008B4FBE" w:rsidRDefault="00AF04F2" w:rsidP="00AF04F2">
      <w:pPr>
        <w:rPr>
          <w:rFonts w:ascii="Times New Roman" w:eastAsia="Times New Roman" w:hAnsi="Times New Roman" w:cs="Times New Roman"/>
        </w:rPr>
      </w:pPr>
    </w:p>
    <w:p w:rsidR="00AF04F2" w:rsidRPr="008B4FBE" w:rsidRDefault="00AF04F2" w:rsidP="00AF04F2">
      <w:pPr>
        <w:rPr>
          <w:rFonts w:ascii="Times New Roman" w:eastAsia="Times New Roman" w:hAnsi="Times New Roman" w:cs="Times New Roman"/>
        </w:rPr>
      </w:pPr>
    </w:p>
    <w:p w:rsidR="00AF04F2" w:rsidRPr="008B4FBE" w:rsidRDefault="00AF04F2" w:rsidP="00AF04F2">
      <w:pPr>
        <w:rPr>
          <w:rFonts w:ascii="Times New Roman" w:eastAsia="Times New Roman" w:hAnsi="Times New Roman" w:cs="Times New Roman"/>
        </w:rPr>
      </w:pPr>
    </w:p>
    <w:p w:rsidR="00AF04F2" w:rsidRPr="008B4FBE" w:rsidRDefault="00AF04F2" w:rsidP="00AF04F2">
      <w:pPr>
        <w:rPr>
          <w:rFonts w:ascii="Times New Roman" w:eastAsia="Times New Roman" w:hAnsi="Times New Roman" w:cs="Times New Roman"/>
        </w:rPr>
      </w:pPr>
    </w:p>
    <w:p w:rsidR="00AF04F2" w:rsidRDefault="00AF04F2" w:rsidP="00AF04F2"/>
    <w:p w:rsidR="00AF04F2" w:rsidRDefault="00AF04F2" w:rsidP="00AF04F2"/>
    <w:p w:rsidR="00AF04F2" w:rsidRDefault="00AF04F2" w:rsidP="00AF04F2"/>
    <w:p w:rsidR="00AF04F2" w:rsidRDefault="00AF04F2" w:rsidP="00AF04F2"/>
    <w:p w:rsidR="00AF04F2" w:rsidRDefault="00AF04F2" w:rsidP="00AF04F2"/>
    <w:p w:rsidR="00AF04F2" w:rsidRDefault="00AF04F2" w:rsidP="00AF04F2"/>
    <w:p w:rsidR="00AF04F2" w:rsidRDefault="00AF04F2" w:rsidP="00AF04F2"/>
    <w:p w:rsidR="00AF04F2" w:rsidRPr="00575B44" w:rsidRDefault="00AF04F2" w:rsidP="00AF04F2">
      <w:pPr>
        <w:rPr>
          <w:sz w:val="144"/>
          <w:szCs w:val="144"/>
        </w:rPr>
      </w:pPr>
    </w:p>
    <w:p w:rsidR="00AF04F2" w:rsidRDefault="00AF04F2" w:rsidP="00AF04F2">
      <w:pPr>
        <w:rPr>
          <w:sz w:val="144"/>
          <w:szCs w:val="144"/>
        </w:rPr>
      </w:pPr>
    </w:p>
    <w:p w:rsidR="00AF04F2" w:rsidRDefault="00AF04F2" w:rsidP="00AF04F2">
      <w:pPr>
        <w:rPr>
          <w:sz w:val="144"/>
          <w:szCs w:val="144"/>
        </w:rPr>
      </w:pPr>
    </w:p>
    <w:p w:rsidR="00AF04F2" w:rsidRDefault="00AF04F2" w:rsidP="00AF04F2">
      <w:pPr>
        <w:jc w:val="center"/>
        <w:rPr>
          <w:sz w:val="144"/>
          <w:szCs w:val="144"/>
        </w:rPr>
      </w:pPr>
    </w:p>
    <w:p w:rsidR="00AF04F2" w:rsidRDefault="00AF04F2" w:rsidP="00AF04F2">
      <w:pPr>
        <w:jc w:val="center"/>
        <w:rPr>
          <w:sz w:val="144"/>
          <w:szCs w:val="144"/>
        </w:rPr>
      </w:pPr>
    </w:p>
    <w:p w:rsidR="00AF04F2" w:rsidRDefault="00AF04F2" w:rsidP="00AF04F2">
      <w:pPr>
        <w:jc w:val="center"/>
        <w:rPr>
          <w:sz w:val="144"/>
          <w:szCs w:val="144"/>
        </w:rPr>
      </w:pPr>
    </w:p>
    <w:p w:rsidR="00AF04F2" w:rsidRDefault="00AF04F2" w:rsidP="00AF04F2">
      <w:pPr>
        <w:jc w:val="center"/>
        <w:rPr>
          <w:sz w:val="144"/>
          <w:szCs w:val="144"/>
        </w:rPr>
      </w:pPr>
      <w:r>
        <w:rPr>
          <w:sz w:val="144"/>
          <w:szCs w:val="144"/>
        </w:rPr>
        <w:t>PRESSE ECRITE</w:t>
      </w:r>
    </w:p>
    <w:p w:rsidR="00AF04F2" w:rsidRDefault="00AF04F2" w:rsidP="00AF04F2">
      <w:pPr>
        <w:jc w:val="center"/>
        <w:rPr>
          <w:sz w:val="144"/>
          <w:szCs w:val="144"/>
        </w:rPr>
      </w:pPr>
      <w:r>
        <w:rPr>
          <w:sz w:val="144"/>
          <w:szCs w:val="144"/>
        </w:rPr>
        <w:br w:type="page"/>
      </w:r>
    </w:p>
    <w:p w:rsidR="00AF04F2" w:rsidRDefault="00AF04F2" w:rsidP="00AF04F2">
      <w:pPr>
        <w:jc w:val="center"/>
        <w:rPr>
          <w:sz w:val="144"/>
          <w:szCs w:val="144"/>
        </w:rPr>
      </w:pPr>
      <w:r>
        <w:rPr>
          <w:noProof/>
          <w:sz w:val="144"/>
          <w:szCs w:val="144"/>
        </w:rPr>
        <w:lastRenderedPageBreak/>
        <w:drawing>
          <wp:inline distT="0" distB="0" distL="0" distR="0" wp14:anchorId="25305F33" wp14:editId="4BC0F767">
            <wp:extent cx="3111500" cy="1234242"/>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la terrasse.jpg"/>
                    <pic:cNvPicPr/>
                  </pic:nvPicPr>
                  <pic:blipFill rotWithShape="1">
                    <a:blip r:embed="rId9" cstate="print">
                      <a:extLst>
                        <a:ext uri="{28A0092B-C50C-407E-A947-70E740481C1C}">
                          <a14:useLocalDpi xmlns:a14="http://schemas.microsoft.com/office/drawing/2010/main" val="0"/>
                        </a:ext>
                      </a:extLst>
                    </a:blip>
                    <a:srcRect l="12714" t="7674" r="18356" b="72905"/>
                    <a:stretch/>
                  </pic:blipFill>
                  <pic:spPr bwMode="auto">
                    <a:xfrm>
                      <a:off x="0" y="0"/>
                      <a:ext cx="3139939" cy="1245523"/>
                    </a:xfrm>
                    <a:prstGeom prst="rect">
                      <a:avLst/>
                    </a:prstGeom>
                    <a:ln>
                      <a:noFill/>
                    </a:ln>
                    <a:extLst>
                      <a:ext uri="{53640926-AAD7-44D8-BBD7-CCE9431645EC}">
                        <a14:shadowObscured xmlns:a14="http://schemas.microsoft.com/office/drawing/2010/main"/>
                      </a:ext>
                    </a:extLst>
                  </pic:spPr>
                </pic:pic>
              </a:graphicData>
            </a:graphic>
          </wp:inline>
        </w:drawing>
      </w:r>
    </w:p>
    <w:p w:rsidR="00AF04F2" w:rsidRPr="004F735A" w:rsidRDefault="00AF04F2" w:rsidP="00AF04F2">
      <w:pPr>
        <w:jc w:val="center"/>
        <w:rPr>
          <w:sz w:val="16"/>
          <w:szCs w:val="16"/>
        </w:rPr>
      </w:pPr>
    </w:p>
    <w:p w:rsidR="00AF04F2" w:rsidRDefault="00AF04F2" w:rsidP="00AF04F2">
      <w:pPr>
        <w:jc w:val="center"/>
        <w:rPr>
          <w:sz w:val="144"/>
          <w:szCs w:val="144"/>
        </w:rPr>
      </w:pPr>
      <w:r>
        <w:rPr>
          <w:noProof/>
          <w:sz w:val="144"/>
          <w:szCs w:val="144"/>
        </w:rPr>
        <w:drawing>
          <wp:inline distT="0" distB="0" distL="0" distR="0" wp14:anchorId="44DFF605" wp14:editId="5EEE0238">
            <wp:extent cx="1873250" cy="8299206"/>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 t'aime papa la terrasse.jpg"/>
                    <pic:cNvPicPr/>
                  </pic:nvPicPr>
                  <pic:blipFill rotWithShape="1">
                    <a:blip r:embed="rId10" cstate="print">
                      <a:extLst>
                        <a:ext uri="{28A0092B-C50C-407E-A947-70E740481C1C}">
                          <a14:useLocalDpi xmlns:a14="http://schemas.microsoft.com/office/drawing/2010/main" val="0"/>
                        </a:ext>
                      </a:extLst>
                    </a:blip>
                    <a:srcRect l="31740" t="4346" r="38050" b="583"/>
                    <a:stretch/>
                  </pic:blipFill>
                  <pic:spPr bwMode="auto">
                    <a:xfrm>
                      <a:off x="0" y="0"/>
                      <a:ext cx="1882040" cy="8338148"/>
                    </a:xfrm>
                    <a:prstGeom prst="rect">
                      <a:avLst/>
                    </a:prstGeom>
                    <a:ln>
                      <a:noFill/>
                    </a:ln>
                    <a:extLst>
                      <a:ext uri="{53640926-AAD7-44D8-BBD7-CCE9431645EC}">
                        <a14:shadowObscured xmlns:a14="http://schemas.microsoft.com/office/drawing/2010/main"/>
                      </a:ext>
                    </a:extLst>
                  </pic:spPr>
                </pic:pic>
              </a:graphicData>
            </a:graphic>
          </wp:inline>
        </w:drawing>
      </w: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p>
    <w:p w:rsidR="00AF04F2" w:rsidRDefault="00AF04F2" w:rsidP="00AF04F2">
      <w:pPr>
        <w:jc w:val="center"/>
        <w:rPr>
          <w:noProof/>
        </w:rPr>
      </w:pPr>
      <w:r>
        <w:rPr>
          <w:noProof/>
        </w:rPr>
        <w:drawing>
          <wp:inline distT="0" distB="0" distL="0" distR="0" wp14:anchorId="6BD80777" wp14:editId="59A35A5D">
            <wp:extent cx="3924300" cy="1013679"/>
            <wp:effectExtent l="0" t="0" r="0" b="0"/>
            <wp:docPr id="13" name="Image 13" descr="C:\Users\Emily\AppData\Local\Microsoft\Windows\INetCache\Content.MSO\98B2AF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AppData\Local\Microsoft\Windows\INetCache\Content.MSO\98B2AFD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184" cy="1017782"/>
                    </a:xfrm>
                    <a:prstGeom prst="rect">
                      <a:avLst/>
                    </a:prstGeom>
                    <a:noFill/>
                    <a:ln>
                      <a:noFill/>
                    </a:ln>
                  </pic:spPr>
                </pic:pic>
              </a:graphicData>
            </a:graphic>
          </wp:inline>
        </w:drawing>
      </w:r>
    </w:p>
    <w:p w:rsidR="00AF04F2" w:rsidRDefault="00AF04F2" w:rsidP="00AF04F2">
      <w:pPr>
        <w:jc w:val="center"/>
        <w:rPr>
          <w:noProof/>
        </w:rPr>
      </w:pPr>
    </w:p>
    <w:p w:rsidR="00F50992" w:rsidRDefault="00F50992" w:rsidP="00AF04F2">
      <w:pPr>
        <w:jc w:val="center"/>
        <w:rPr>
          <w:noProof/>
        </w:rPr>
      </w:pPr>
    </w:p>
    <w:p w:rsidR="00F50992" w:rsidRDefault="00F50992" w:rsidP="00AF04F2">
      <w:pPr>
        <w:jc w:val="center"/>
        <w:rPr>
          <w:noProof/>
        </w:rPr>
      </w:pPr>
    </w:p>
    <w:p w:rsidR="00AF04F2" w:rsidRDefault="00AF04F2" w:rsidP="00AF04F2">
      <w:pPr>
        <w:jc w:val="center"/>
        <w:rPr>
          <w:noProof/>
        </w:rPr>
      </w:pPr>
      <w:bookmarkStart w:id="0" w:name="_GoBack"/>
      <w:bookmarkEnd w:id="0"/>
      <w:r>
        <w:rPr>
          <w:noProof/>
        </w:rPr>
        <w:t>Mercredi 25 juillet 2018</w:t>
      </w:r>
    </w:p>
    <w:p w:rsidR="00AF04F2" w:rsidRDefault="00AF04F2" w:rsidP="00AF04F2">
      <w:pPr>
        <w:jc w:val="center"/>
        <w:rPr>
          <w:noProof/>
        </w:rPr>
      </w:pPr>
    </w:p>
    <w:p w:rsidR="00AF04F2" w:rsidRDefault="00AF04F2" w:rsidP="00AF04F2">
      <w:pPr>
        <w:jc w:val="center"/>
        <w:rPr>
          <w:noProof/>
        </w:rPr>
      </w:pPr>
    </w:p>
    <w:p w:rsidR="00F50992" w:rsidRDefault="00F50992" w:rsidP="00AF04F2">
      <w:pPr>
        <w:jc w:val="center"/>
        <w:rPr>
          <w:noProof/>
        </w:rPr>
      </w:pPr>
    </w:p>
    <w:p w:rsidR="00F50992" w:rsidRDefault="00F50992" w:rsidP="00AF04F2">
      <w:pPr>
        <w:jc w:val="center"/>
        <w:rPr>
          <w:noProof/>
        </w:rPr>
      </w:pPr>
    </w:p>
    <w:p w:rsidR="00AF04F2" w:rsidRDefault="00AF04F2" w:rsidP="00AF04F2">
      <w:pPr>
        <w:jc w:val="center"/>
      </w:pPr>
      <w:r>
        <w:rPr>
          <w:noProof/>
        </w:rPr>
        <w:drawing>
          <wp:inline distT="0" distB="0" distL="0" distR="0" wp14:anchorId="6ACE7E9E" wp14:editId="0EDC75A1">
            <wp:extent cx="2206625" cy="5858705"/>
            <wp:effectExtent l="2858" t="0" r="6032" b="6033"/>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7" r="68362" b="39340"/>
                    <a:stretch/>
                  </pic:blipFill>
                  <pic:spPr bwMode="auto">
                    <a:xfrm rot="16200000">
                      <a:off x="0" y="0"/>
                      <a:ext cx="2209668" cy="5866784"/>
                    </a:xfrm>
                    <a:prstGeom prst="rect">
                      <a:avLst/>
                    </a:prstGeom>
                    <a:noFill/>
                    <a:ln>
                      <a:noFill/>
                    </a:ln>
                    <a:extLst>
                      <a:ext uri="{53640926-AAD7-44D8-BBD7-CCE9431645EC}">
                        <a14:shadowObscured xmlns:a14="http://schemas.microsoft.com/office/drawing/2010/main"/>
                      </a:ext>
                    </a:extLst>
                  </pic:spPr>
                </pic:pic>
              </a:graphicData>
            </a:graphic>
          </wp:inline>
        </w:drawing>
      </w:r>
    </w:p>
    <w:p w:rsidR="00AF04F2" w:rsidRDefault="00AF04F2" w:rsidP="00AF04F2">
      <w:pPr>
        <w:jc w:val="center"/>
        <w:rPr>
          <w:sz w:val="144"/>
          <w:szCs w:val="144"/>
        </w:rPr>
      </w:pPr>
      <w:r>
        <w:rPr>
          <w:sz w:val="144"/>
          <w:szCs w:val="144"/>
        </w:rPr>
        <w:br w:type="page"/>
      </w:r>
    </w:p>
    <w:p w:rsidR="00AF04F2" w:rsidRDefault="00AF04F2" w:rsidP="00AF04F2">
      <w:pPr>
        <w:jc w:val="center"/>
        <w:rPr>
          <w:sz w:val="144"/>
          <w:szCs w:val="144"/>
        </w:rPr>
      </w:pPr>
    </w:p>
    <w:p w:rsidR="00AF04F2" w:rsidRDefault="00AF04F2" w:rsidP="00AF04F2">
      <w:pPr>
        <w:jc w:val="center"/>
        <w:rPr>
          <w:sz w:val="144"/>
          <w:szCs w:val="144"/>
        </w:rPr>
      </w:pPr>
    </w:p>
    <w:p w:rsidR="00AF04F2" w:rsidRDefault="00AF04F2" w:rsidP="00AF04F2">
      <w:pPr>
        <w:jc w:val="center"/>
        <w:rPr>
          <w:sz w:val="144"/>
          <w:szCs w:val="144"/>
        </w:rPr>
      </w:pPr>
    </w:p>
    <w:p w:rsidR="00AF04F2" w:rsidRDefault="00AF04F2" w:rsidP="00AF04F2">
      <w:pPr>
        <w:jc w:val="center"/>
        <w:rPr>
          <w:sz w:val="144"/>
          <w:szCs w:val="144"/>
        </w:rPr>
      </w:pPr>
      <w:r>
        <w:rPr>
          <w:sz w:val="144"/>
          <w:szCs w:val="144"/>
        </w:rPr>
        <w:t>W</w:t>
      </w:r>
      <w:r w:rsidRPr="00575B44">
        <w:rPr>
          <w:sz w:val="144"/>
          <w:szCs w:val="144"/>
        </w:rPr>
        <w:t>EB</w:t>
      </w:r>
    </w:p>
    <w:p w:rsidR="00AF04F2" w:rsidRDefault="00AF04F2" w:rsidP="00AF04F2">
      <w:pPr>
        <w:rPr>
          <w:sz w:val="144"/>
          <w:szCs w:val="144"/>
        </w:rPr>
      </w:pPr>
    </w:p>
    <w:p w:rsidR="00AF04F2" w:rsidRDefault="00AF04F2" w:rsidP="00AF04F2">
      <w:pPr>
        <w:rPr>
          <w:sz w:val="144"/>
          <w:szCs w:val="144"/>
        </w:rPr>
      </w:pPr>
    </w:p>
    <w:p w:rsidR="00AF04F2" w:rsidRDefault="00AF04F2" w:rsidP="00AF04F2">
      <w:pPr>
        <w:rPr>
          <w:sz w:val="144"/>
          <w:szCs w:val="144"/>
        </w:rPr>
      </w:pPr>
      <w:r>
        <w:rPr>
          <w:sz w:val="144"/>
          <w:szCs w:val="144"/>
        </w:rPr>
        <w:br w:type="page"/>
      </w:r>
    </w:p>
    <w:p w:rsidR="00AF04F2" w:rsidRDefault="00AF04F2" w:rsidP="00AF04F2"/>
    <w:p w:rsidR="00AF04F2" w:rsidRDefault="00AF04F2" w:rsidP="00AF04F2"/>
    <w:p w:rsidR="00AF04F2" w:rsidRDefault="00AF04F2" w:rsidP="00AF04F2">
      <w:pPr>
        <w:shd w:val="clear" w:color="auto" w:fill="FFFFFF"/>
        <w:spacing w:after="75" w:line="240" w:lineRule="atLeast"/>
        <w:jc w:val="center"/>
        <w:outlineLvl w:val="2"/>
        <w:rPr>
          <w:rFonts w:ascii="Helvetica" w:eastAsia="Times New Roman" w:hAnsi="Helvetica" w:cs="Helvetica"/>
          <w:b/>
          <w:bCs/>
          <w:caps/>
          <w:color w:val="000000"/>
          <w:sz w:val="18"/>
          <w:szCs w:val="18"/>
        </w:rPr>
      </w:pPr>
      <w:r>
        <w:rPr>
          <w:noProof/>
        </w:rPr>
        <w:drawing>
          <wp:inline distT="0" distB="0" distL="0" distR="0" wp14:anchorId="3A994947" wp14:editId="259CED94">
            <wp:extent cx="2584450" cy="1104900"/>
            <wp:effectExtent l="0" t="0" r="6350" b="0"/>
            <wp:docPr id="2" name="Image 2" descr="RÃ©sultat de recherche d'images pour &quot;le bruit du off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e bruit du off log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0" cy="1104900"/>
                    </a:xfrm>
                    <a:prstGeom prst="rect">
                      <a:avLst/>
                    </a:prstGeom>
                    <a:noFill/>
                    <a:ln>
                      <a:noFill/>
                    </a:ln>
                  </pic:spPr>
                </pic:pic>
              </a:graphicData>
            </a:graphic>
          </wp:inline>
        </w:drawing>
      </w:r>
    </w:p>
    <w:p w:rsidR="00AF04F2" w:rsidRPr="00575B44" w:rsidRDefault="00AF04F2" w:rsidP="00AF04F2">
      <w:pPr>
        <w:shd w:val="clear" w:color="auto" w:fill="FFFFFF"/>
        <w:spacing w:after="75" w:line="240" w:lineRule="atLeast"/>
        <w:outlineLvl w:val="2"/>
        <w:rPr>
          <w:rFonts w:asciiTheme="majorHAnsi" w:eastAsia="Times New Roman" w:hAnsiTheme="majorHAnsi" w:cstheme="majorHAnsi"/>
          <w:b/>
          <w:bCs/>
          <w:caps/>
          <w:color w:val="000000"/>
        </w:rPr>
      </w:pPr>
    </w:p>
    <w:p w:rsidR="00AF04F2" w:rsidRPr="00575B44" w:rsidRDefault="00AF04F2" w:rsidP="00AF04F2">
      <w:pPr>
        <w:shd w:val="clear" w:color="auto" w:fill="FFFFFF"/>
        <w:spacing w:after="75" w:line="240" w:lineRule="atLeast"/>
        <w:jc w:val="center"/>
        <w:outlineLvl w:val="2"/>
        <w:rPr>
          <w:rFonts w:asciiTheme="majorHAnsi" w:eastAsia="Times New Roman" w:hAnsiTheme="majorHAnsi" w:cstheme="majorHAnsi"/>
          <w:b/>
          <w:bCs/>
          <w:caps/>
          <w:color w:val="000000"/>
        </w:rPr>
      </w:pPr>
      <w:r w:rsidRPr="00575B44">
        <w:rPr>
          <w:rFonts w:asciiTheme="majorHAnsi" w:eastAsia="Times New Roman" w:hAnsiTheme="majorHAnsi" w:cstheme="majorHAnsi"/>
          <w:b/>
          <w:bCs/>
          <w:caps/>
          <w:color w:val="000000"/>
        </w:rPr>
        <w:t>« JE T’AIME PAPA… » L’ENFANCE DE L’ART</w:t>
      </w:r>
    </w:p>
    <w:p w:rsidR="00AF04F2" w:rsidRPr="00575B44" w:rsidRDefault="00AF04F2" w:rsidP="00AF04F2">
      <w:pPr>
        <w:shd w:val="clear" w:color="auto" w:fill="FFFFFF"/>
        <w:spacing w:after="75"/>
        <w:rPr>
          <w:rFonts w:asciiTheme="majorHAnsi" w:eastAsia="Times New Roman" w:hAnsiTheme="majorHAnsi" w:cstheme="majorHAnsi"/>
          <w:color w:val="999999"/>
        </w:rPr>
      </w:pPr>
    </w:p>
    <w:p w:rsidR="00AF04F2" w:rsidRPr="00575B44" w:rsidRDefault="00AF04F2" w:rsidP="00AF04F2">
      <w:pPr>
        <w:shd w:val="clear" w:color="auto" w:fill="FFFFFF"/>
        <w:jc w:val="center"/>
        <w:rPr>
          <w:rFonts w:asciiTheme="majorHAnsi" w:eastAsia="Times New Roman" w:hAnsiTheme="majorHAnsi" w:cstheme="majorHAnsi"/>
          <w:color w:val="666666"/>
        </w:rPr>
      </w:pPr>
      <w:r w:rsidRPr="00575B44">
        <w:rPr>
          <w:rFonts w:asciiTheme="majorHAnsi" w:eastAsia="Times New Roman" w:hAnsiTheme="majorHAnsi" w:cstheme="majorHAnsi"/>
          <w:noProof/>
          <w:color w:val="666666"/>
        </w:rPr>
        <w:drawing>
          <wp:inline distT="0" distB="0" distL="0" distR="0" wp14:anchorId="105316DE" wp14:editId="5EA0FCCB">
            <wp:extent cx="4191000" cy="2798366"/>
            <wp:effectExtent l="0" t="0" r="0" b="2540"/>
            <wp:docPr id="3" name="Image 3" descr="https://lebruitduoff.files.wordpress.com/2018/07/jtp.jpg?w=640&amp;h=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bruitduoff.files.wordpress.com/2018/07/jtp.jpg?w=640&amp;h=4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5553" cy="2808083"/>
                    </a:xfrm>
                    <a:prstGeom prst="rect">
                      <a:avLst/>
                    </a:prstGeom>
                    <a:noFill/>
                    <a:ln>
                      <a:noFill/>
                    </a:ln>
                  </pic:spPr>
                </pic:pic>
              </a:graphicData>
            </a:graphic>
          </wp:inline>
        </w:drawing>
      </w:r>
    </w:p>
    <w:p w:rsidR="00AF04F2" w:rsidRPr="00575B44" w:rsidRDefault="00AF04F2" w:rsidP="00AF04F2">
      <w:pPr>
        <w:shd w:val="clear" w:color="auto" w:fill="FFFFFF"/>
        <w:rPr>
          <w:rFonts w:asciiTheme="majorHAnsi" w:eastAsia="Times New Roman" w:hAnsiTheme="majorHAnsi" w:cstheme="majorHAnsi"/>
          <w:color w:val="666666"/>
        </w:rPr>
      </w:pPr>
    </w:p>
    <w:p w:rsidR="00AF04F2" w:rsidRPr="00575B44" w:rsidRDefault="00AF04F2" w:rsidP="00AF04F2">
      <w:pPr>
        <w:shd w:val="clear" w:color="auto" w:fill="FFFFFF"/>
        <w:rPr>
          <w:rFonts w:asciiTheme="majorHAnsi" w:eastAsia="Times New Roman" w:hAnsiTheme="majorHAnsi" w:cstheme="majorHAnsi"/>
          <w:b/>
          <w:bCs/>
        </w:rPr>
      </w:pPr>
    </w:p>
    <w:p w:rsidR="00AF04F2" w:rsidRPr="00575B44" w:rsidRDefault="00AF04F2" w:rsidP="00AF04F2">
      <w:pPr>
        <w:shd w:val="clear" w:color="auto" w:fill="FFFFFF"/>
        <w:rPr>
          <w:rFonts w:asciiTheme="majorHAnsi" w:eastAsia="Times New Roman" w:hAnsiTheme="majorHAnsi" w:cstheme="majorHAnsi"/>
        </w:rPr>
      </w:pPr>
      <w:r w:rsidRPr="00575B44">
        <w:rPr>
          <w:rFonts w:asciiTheme="majorHAnsi" w:eastAsia="Times New Roman" w:hAnsiTheme="majorHAnsi" w:cstheme="majorHAnsi"/>
          <w:b/>
          <w:bCs/>
        </w:rPr>
        <w:t>LEBRUITDUOFF.COM – 14 juillet 2018.</w:t>
      </w:r>
    </w:p>
    <w:p w:rsidR="00AF04F2" w:rsidRPr="00575B44" w:rsidRDefault="00AF04F2" w:rsidP="00AF04F2">
      <w:pPr>
        <w:shd w:val="clear" w:color="auto" w:fill="FFFFFF"/>
        <w:rPr>
          <w:rFonts w:asciiTheme="majorHAnsi" w:eastAsia="Times New Roman" w:hAnsiTheme="majorHAnsi" w:cstheme="majorHAnsi"/>
          <w:b/>
          <w:bCs/>
        </w:rPr>
      </w:pPr>
      <w:r w:rsidRPr="00575B44">
        <w:rPr>
          <w:rFonts w:asciiTheme="majorHAnsi" w:eastAsia="Times New Roman" w:hAnsiTheme="majorHAnsi" w:cstheme="majorHAnsi"/>
          <w:b/>
          <w:bCs/>
        </w:rPr>
        <w:t>AVIGNON OFF : « Je t’aime papa mais merci d’être mort » – Philippe Saumon – 11 Gilgamesh Belleville 10h.</w:t>
      </w:r>
    </w:p>
    <w:p w:rsidR="00AF04F2" w:rsidRPr="00575B44" w:rsidRDefault="00AF04F2" w:rsidP="00AF04F2">
      <w:pPr>
        <w:shd w:val="clear" w:color="auto" w:fill="FFFFFF"/>
        <w:rPr>
          <w:rFonts w:asciiTheme="majorHAnsi" w:eastAsia="Times New Roman" w:hAnsiTheme="majorHAnsi" w:cstheme="majorHAnsi"/>
        </w:rPr>
      </w:pPr>
    </w:p>
    <w:p w:rsidR="00AF04F2" w:rsidRPr="00575B44" w:rsidRDefault="00AF04F2" w:rsidP="00AF04F2">
      <w:pPr>
        <w:shd w:val="clear" w:color="auto" w:fill="FFFFFF"/>
        <w:jc w:val="both"/>
        <w:rPr>
          <w:rFonts w:asciiTheme="majorHAnsi" w:eastAsia="Times New Roman" w:hAnsiTheme="majorHAnsi" w:cstheme="majorHAnsi"/>
        </w:rPr>
      </w:pPr>
      <w:r w:rsidRPr="00575B44">
        <w:rPr>
          <w:rFonts w:asciiTheme="majorHAnsi" w:eastAsia="Times New Roman" w:hAnsiTheme="majorHAnsi" w:cstheme="majorHAnsi"/>
        </w:rPr>
        <w:t>L’enfance maltraitée, il y a plus gai comme thème pour commencer une journée de festival. Et pourtant ce n’est pas un spectacle larmoyant que nous présente Philippe Saumont. Plus particulièrement conçu pour le jeune public « Je t’aime papa mais merci d’être mort » est l’expression d’une résilience. Issu d’une famille très modeste, avec un père ouvrier qui n’est jamais à la maison, une mère au foyer, le jeune garçon essaie de se construire malgré la violence que fait régner le père alcoolique.</w:t>
      </w:r>
    </w:p>
    <w:p w:rsidR="00AF04F2" w:rsidRPr="00575B44" w:rsidRDefault="00AF04F2" w:rsidP="00AF04F2">
      <w:pPr>
        <w:shd w:val="clear" w:color="auto" w:fill="FFFFFF"/>
        <w:jc w:val="both"/>
        <w:rPr>
          <w:rFonts w:asciiTheme="majorHAnsi" w:eastAsia="Times New Roman" w:hAnsiTheme="majorHAnsi" w:cstheme="majorHAnsi"/>
        </w:rPr>
      </w:pPr>
      <w:r w:rsidRPr="00575B44">
        <w:rPr>
          <w:rFonts w:asciiTheme="majorHAnsi" w:eastAsia="Times New Roman" w:hAnsiTheme="majorHAnsi" w:cstheme="majorHAnsi"/>
        </w:rPr>
        <w:t xml:space="preserve">Avec beaucoup de poésie Philippe Saumon met les mots simples de l’enfance sur cette histoire de violence familiale. La tête dans les nuages (en barbe à papa) et dans les étoiles (bonbons géants) l’enfant trouve la paix et la force de survivre dans son imaginaire empli de poésie et de musique (live) et échappe </w:t>
      </w:r>
      <w:proofErr w:type="spellStart"/>
      <w:r w:rsidRPr="00575B44">
        <w:rPr>
          <w:rFonts w:asciiTheme="majorHAnsi" w:eastAsia="Times New Roman" w:hAnsiTheme="majorHAnsi" w:cstheme="majorHAnsi"/>
        </w:rPr>
        <w:t>a</w:t>
      </w:r>
      <w:proofErr w:type="spellEnd"/>
      <w:r w:rsidRPr="00575B44">
        <w:rPr>
          <w:rFonts w:asciiTheme="majorHAnsi" w:eastAsia="Times New Roman" w:hAnsiTheme="majorHAnsi" w:cstheme="majorHAnsi"/>
        </w:rPr>
        <w:t xml:space="preserve"> la figure menaçante du père, géant aux longs bras.</w:t>
      </w:r>
    </w:p>
    <w:p w:rsidR="00AF04F2" w:rsidRPr="00575B44" w:rsidRDefault="00AF04F2" w:rsidP="00AF04F2">
      <w:pPr>
        <w:shd w:val="clear" w:color="auto" w:fill="FFFFFF"/>
        <w:jc w:val="both"/>
        <w:rPr>
          <w:rFonts w:asciiTheme="majorHAnsi" w:eastAsia="Times New Roman" w:hAnsiTheme="majorHAnsi" w:cstheme="majorHAnsi"/>
        </w:rPr>
      </w:pPr>
      <w:r w:rsidRPr="00575B44">
        <w:rPr>
          <w:rFonts w:asciiTheme="majorHAnsi" w:eastAsia="Times New Roman" w:hAnsiTheme="majorHAnsi" w:cstheme="majorHAnsi"/>
        </w:rPr>
        <w:t>Marionnettiste de formation Philippe Saumont utilise son art avec finesse. Il met également dans son spectacle du théâtre d’objet et crée un univers à la limite du rêve, celui sur lequel l’enfant va s’appuyer pour trouver le chemin qui le mènera vers l’adulte qu’il deviendra. Parce que tout n’est pas écrit et qu’il est possible de s’en sortir. Un regret néanmoins, un manque de rythme qui freine l’émotion.</w:t>
      </w:r>
    </w:p>
    <w:p w:rsidR="00AF04F2" w:rsidRPr="00575B44" w:rsidRDefault="00AF04F2" w:rsidP="00AF04F2">
      <w:pPr>
        <w:shd w:val="clear" w:color="auto" w:fill="FFFFFF"/>
        <w:jc w:val="both"/>
        <w:rPr>
          <w:rFonts w:asciiTheme="majorHAnsi" w:eastAsia="Times New Roman" w:hAnsiTheme="majorHAnsi" w:cstheme="majorHAnsi"/>
          <w:b/>
          <w:bCs/>
        </w:rPr>
      </w:pPr>
    </w:p>
    <w:p w:rsidR="00AF04F2" w:rsidRPr="00575B44" w:rsidRDefault="00AF04F2" w:rsidP="00AF04F2">
      <w:pPr>
        <w:shd w:val="clear" w:color="auto" w:fill="FFFFFF"/>
        <w:rPr>
          <w:rFonts w:asciiTheme="majorHAnsi" w:eastAsia="Times New Roman" w:hAnsiTheme="majorHAnsi" w:cstheme="majorHAnsi"/>
          <w:b/>
          <w:bCs/>
        </w:rPr>
      </w:pPr>
      <w:r w:rsidRPr="00575B44">
        <w:rPr>
          <w:rFonts w:asciiTheme="majorHAnsi" w:eastAsia="Times New Roman" w:hAnsiTheme="majorHAnsi" w:cstheme="majorHAnsi"/>
          <w:b/>
          <w:bCs/>
        </w:rPr>
        <w:t xml:space="preserve">Christine </w:t>
      </w:r>
      <w:proofErr w:type="spellStart"/>
      <w:r w:rsidRPr="00575B44">
        <w:rPr>
          <w:rFonts w:asciiTheme="majorHAnsi" w:eastAsia="Times New Roman" w:hAnsiTheme="majorHAnsi" w:cstheme="majorHAnsi"/>
          <w:b/>
          <w:bCs/>
        </w:rPr>
        <w:t>Eouzan</w:t>
      </w:r>
      <w:proofErr w:type="spellEnd"/>
    </w:p>
    <w:p w:rsidR="00AF04F2" w:rsidRPr="0003438C" w:rsidRDefault="00AF04F2" w:rsidP="00AF04F2">
      <w:pPr>
        <w:shd w:val="clear" w:color="auto" w:fill="FFFFFF"/>
        <w:jc w:val="center"/>
        <w:rPr>
          <w:rFonts w:ascii="Georgia" w:eastAsia="Times New Roman" w:hAnsi="Georgia" w:cs="Times New Roman"/>
          <w:sz w:val="18"/>
          <w:szCs w:val="18"/>
        </w:rPr>
      </w:pPr>
      <w:r>
        <w:rPr>
          <w:rFonts w:ascii="Georgia" w:eastAsia="Times New Roman" w:hAnsi="Georgia" w:cs="Times New Roman"/>
          <w:sz w:val="18"/>
          <w:szCs w:val="18"/>
        </w:rPr>
        <w:br w:type="page"/>
      </w:r>
      <w:r>
        <w:rPr>
          <w:noProof/>
        </w:rPr>
        <w:lastRenderedPageBreak/>
        <w:drawing>
          <wp:inline distT="0" distB="0" distL="0" distR="0" wp14:anchorId="610ECFC9" wp14:editId="10463C45">
            <wp:extent cx="2756388" cy="1047750"/>
            <wp:effectExtent l="0" t="0" r="6350" b="0"/>
            <wp:docPr id="6" name="Image 6" descr="Toute la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te la Cul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855" cy="1049448"/>
                    </a:xfrm>
                    <a:prstGeom prst="rect">
                      <a:avLst/>
                    </a:prstGeom>
                    <a:noFill/>
                    <a:ln>
                      <a:noFill/>
                    </a:ln>
                  </pic:spPr>
                </pic:pic>
              </a:graphicData>
            </a:graphic>
          </wp:inline>
        </w:drawing>
      </w:r>
    </w:p>
    <w:p w:rsidR="00AF04F2" w:rsidRPr="007A4A6C" w:rsidRDefault="00AF04F2" w:rsidP="00AF04F2">
      <w:pPr>
        <w:jc w:val="center"/>
        <w:textAlignment w:val="baseline"/>
        <w:outlineLvl w:val="0"/>
        <w:rPr>
          <w:rFonts w:asciiTheme="majorHAnsi" w:eastAsia="Times New Roman" w:hAnsiTheme="majorHAnsi" w:cstheme="majorHAnsi"/>
          <w:b/>
          <w:bCs/>
          <w:caps/>
          <w:kern w:val="36"/>
          <w:sz w:val="32"/>
          <w:szCs w:val="32"/>
        </w:rPr>
      </w:pPr>
    </w:p>
    <w:p w:rsidR="00AF04F2" w:rsidRPr="007A4A6C" w:rsidRDefault="00AF04F2" w:rsidP="00AF04F2">
      <w:pPr>
        <w:jc w:val="center"/>
        <w:textAlignment w:val="baseline"/>
        <w:outlineLvl w:val="0"/>
        <w:rPr>
          <w:rFonts w:asciiTheme="majorHAnsi" w:eastAsia="Times New Roman" w:hAnsiTheme="majorHAnsi" w:cstheme="majorHAnsi"/>
          <w:b/>
          <w:bCs/>
          <w:caps/>
          <w:kern w:val="36"/>
          <w:sz w:val="36"/>
          <w:szCs w:val="36"/>
        </w:rPr>
      </w:pPr>
      <w:r w:rsidRPr="007A4A6C">
        <w:rPr>
          <w:rFonts w:asciiTheme="majorHAnsi" w:eastAsia="Times New Roman" w:hAnsiTheme="majorHAnsi" w:cstheme="majorHAnsi"/>
          <w:b/>
          <w:bCs/>
          <w:caps/>
          <w:kern w:val="36"/>
          <w:sz w:val="36"/>
          <w:szCs w:val="36"/>
        </w:rPr>
        <w:t>AVIGNON OFF : « JE T’AIME PAPA MAIS… MERCI D’ÊTRE MORT », « J’EN AVAIS ASSEZ DE TES CONNERIES »</w:t>
      </w:r>
    </w:p>
    <w:p w:rsidR="00AF04F2" w:rsidRDefault="00AF04F2" w:rsidP="00AF04F2">
      <w:pPr>
        <w:textAlignment w:val="baseline"/>
        <w:rPr>
          <w:rFonts w:ascii="Arial" w:eastAsia="Times New Roman" w:hAnsi="Arial" w:cs="Arial"/>
          <w:b/>
          <w:bCs/>
          <w:i/>
          <w:bdr w:val="none" w:sz="0" w:space="0" w:color="auto" w:frame="1"/>
        </w:rPr>
      </w:pPr>
    </w:p>
    <w:p w:rsidR="00AF04F2" w:rsidRDefault="00AF04F2" w:rsidP="00AF04F2">
      <w:pPr>
        <w:textAlignment w:val="baseline"/>
        <w:rPr>
          <w:rFonts w:ascii="Arial" w:eastAsia="Times New Roman" w:hAnsi="Arial" w:cs="Arial"/>
          <w:b/>
          <w:bCs/>
          <w:i/>
          <w:bdr w:val="none" w:sz="0" w:space="0" w:color="auto" w:frame="1"/>
        </w:rPr>
      </w:pPr>
    </w:p>
    <w:p w:rsidR="00AF04F2" w:rsidRPr="007A4A6C" w:rsidRDefault="00AF04F2" w:rsidP="00AF04F2">
      <w:pPr>
        <w:textAlignment w:val="baseline"/>
        <w:rPr>
          <w:rFonts w:asciiTheme="majorHAnsi" w:eastAsia="Times New Roman" w:hAnsiTheme="majorHAnsi" w:cstheme="majorHAnsi"/>
          <w:b/>
          <w:bCs/>
          <w:i/>
        </w:rPr>
      </w:pPr>
      <w:r w:rsidRPr="007A4A6C">
        <w:rPr>
          <w:rFonts w:asciiTheme="majorHAnsi" w:eastAsia="Times New Roman" w:hAnsiTheme="majorHAnsi" w:cstheme="majorHAnsi"/>
          <w:b/>
          <w:bCs/>
          <w:i/>
          <w:bdr w:val="none" w:sz="0" w:space="0" w:color="auto" w:frame="1"/>
        </w:rPr>
        <w:t>24 juillet 2018</w:t>
      </w:r>
      <w:r w:rsidRPr="007A4A6C">
        <w:rPr>
          <w:rFonts w:asciiTheme="majorHAnsi" w:eastAsia="Times New Roman" w:hAnsiTheme="majorHAnsi" w:cstheme="majorHAnsi"/>
          <w:b/>
          <w:bCs/>
          <w:i/>
        </w:rPr>
        <w:t> Par</w:t>
      </w:r>
    </w:p>
    <w:p w:rsidR="00AF04F2" w:rsidRPr="007A4A6C" w:rsidRDefault="00E7628D" w:rsidP="00AF04F2">
      <w:pPr>
        <w:textAlignment w:val="baseline"/>
        <w:rPr>
          <w:rFonts w:asciiTheme="majorHAnsi" w:eastAsia="Times New Roman" w:hAnsiTheme="majorHAnsi" w:cstheme="majorHAnsi"/>
          <w:b/>
          <w:bCs/>
          <w:i/>
          <w:iCs/>
        </w:rPr>
      </w:pPr>
      <w:hyperlink r:id="rId16" w:history="1">
        <w:r w:rsidR="00AF04F2" w:rsidRPr="007A4A6C">
          <w:rPr>
            <w:rFonts w:asciiTheme="majorHAnsi" w:eastAsia="Times New Roman" w:hAnsiTheme="majorHAnsi" w:cstheme="majorHAnsi"/>
            <w:b/>
            <w:bCs/>
            <w:i/>
            <w:iCs/>
            <w:bdr w:val="none" w:sz="0" w:space="0" w:color="auto" w:frame="1"/>
          </w:rPr>
          <w:t xml:space="preserve">Magali </w:t>
        </w:r>
        <w:proofErr w:type="spellStart"/>
        <w:r w:rsidR="00AF04F2" w:rsidRPr="007A4A6C">
          <w:rPr>
            <w:rFonts w:asciiTheme="majorHAnsi" w:eastAsia="Times New Roman" w:hAnsiTheme="majorHAnsi" w:cstheme="majorHAnsi"/>
            <w:b/>
            <w:bCs/>
            <w:i/>
            <w:iCs/>
            <w:bdr w:val="none" w:sz="0" w:space="0" w:color="auto" w:frame="1"/>
          </w:rPr>
          <w:t>Sautreuil</w:t>
        </w:r>
        <w:proofErr w:type="spellEnd"/>
      </w:hyperlink>
    </w:p>
    <w:p w:rsidR="00AF04F2" w:rsidRPr="007A4A6C" w:rsidRDefault="00AF04F2" w:rsidP="00AF04F2">
      <w:pPr>
        <w:ind w:left="720"/>
        <w:textAlignment w:val="baseline"/>
        <w:rPr>
          <w:rFonts w:asciiTheme="majorHAnsi" w:eastAsia="Times New Roman" w:hAnsiTheme="majorHAnsi" w:cstheme="majorHAnsi"/>
        </w:rPr>
      </w:pPr>
    </w:p>
    <w:p w:rsidR="00AF04F2" w:rsidRPr="00CD64C3" w:rsidRDefault="00AF04F2" w:rsidP="00AF04F2">
      <w:pPr>
        <w:shd w:val="clear" w:color="auto" w:fill="FFFFFF"/>
        <w:spacing w:line="336" w:lineRule="atLeast"/>
        <w:jc w:val="both"/>
        <w:textAlignment w:val="baseline"/>
        <w:rPr>
          <w:rFonts w:eastAsia="Times New Roman" w:cstheme="minorHAnsi"/>
          <w:i/>
          <w:iCs/>
          <w:bdr w:val="none" w:sz="0" w:space="0" w:color="auto" w:frame="1"/>
        </w:rPr>
      </w:pPr>
      <w:r w:rsidRPr="00CD64C3">
        <w:rPr>
          <w:rFonts w:eastAsia="Times New Roman" w:cstheme="minorHAnsi"/>
          <w:b/>
          <w:bCs/>
          <w:color w:val="800080"/>
          <w:bdr w:val="none" w:sz="0" w:space="0" w:color="auto" w:frame="1"/>
        </w:rPr>
        <w:t>Je t’aime papa mais… merci d’être mort.</w:t>
      </w:r>
      <w:r w:rsidRPr="00CD64C3">
        <w:rPr>
          <w:rFonts w:eastAsia="Times New Roman" w:cstheme="minorHAnsi"/>
          <w:color w:val="5A5A5A"/>
        </w:rPr>
        <w:t> </w:t>
      </w:r>
      <w:r w:rsidRPr="00CD64C3">
        <w:rPr>
          <w:rFonts w:eastAsia="Times New Roman" w:cstheme="minorHAnsi"/>
          <w:i/>
          <w:iCs/>
          <w:bdr w:val="none" w:sz="0" w:space="0" w:color="auto" w:frame="1"/>
        </w:rPr>
        <w:t>L’auteur n’aurait pu choisir meilleur titre pour sa pièce. Le propos est dur, puisqu’il s’agit de résilience, de notre capacité à vivre et à surmonter les difficultés du quotidien. Mais le spectacle, à l’esthétique soignée, est d’une infinie douceur et poésie.</w:t>
      </w:r>
    </w:p>
    <w:p w:rsidR="00AF04F2" w:rsidRPr="00CD64C3" w:rsidRDefault="00AF04F2" w:rsidP="00AF04F2">
      <w:pPr>
        <w:shd w:val="clear" w:color="auto" w:fill="FFFFFF"/>
        <w:spacing w:line="336" w:lineRule="atLeast"/>
        <w:jc w:val="both"/>
        <w:textAlignment w:val="baseline"/>
        <w:rPr>
          <w:rFonts w:eastAsia="Times New Roman" w:cstheme="minorHAnsi"/>
          <w:color w:val="5A5A5A"/>
        </w:rPr>
      </w:pPr>
    </w:p>
    <w:p w:rsidR="00AF04F2" w:rsidRPr="00CD64C3" w:rsidRDefault="00AF04F2" w:rsidP="00AF04F2">
      <w:pPr>
        <w:shd w:val="clear" w:color="auto" w:fill="FFFFFF"/>
        <w:ind w:left="1416"/>
        <w:jc w:val="both"/>
        <w:textAlignment w:val="baseline"/>
        <w:rPr>
          <w:rFonts w:eastAsia="Times New Roman" w:cstheme="minorHAnsi"/>
          <w:color w:val="5A5A5A"/>
        </w:rPr>
      </w:pPr>
      <w:r w:rsidRPr="00CD64C3">
        <w:rPr>
          <w:rFonts w:eastAsia="Times New Roman" w:cstheme="minorHAnsi"/>
          <w:noProof/>
          <w:color w:val="643162"/>
          <w:bdr w:val="none" w:sz="0" w:space="0" w:color="auto" w:frame="1"/>
        </w:rPr>
        <w:drawing>
          <wp:inline distT="0" distB="0" distL="0" distR="0" wp14:anchorId="7182EC45" wp14:editId="46AEFEAA">
            <wp:extent cx="1409594" cy="2034903"/>
            <wp:effectExtent l="0" t="0" r="635" b="3810"/>
            <wp:docPr id="7" name="Image 7" descr="http://toutelaculture.com/wp-content/uploads/2018/07/JTPP-Th.-des-Tarabates-affiche-.jpeg">
              <a:hlinkClick xmlns:a="http://schemas.openxmlformats.org/drawingml/2006/main" r:id="rId17" tooltip="&quot;zoom ph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utelaculture.com/wp-content/uploads/2018/07/JTPP-Th.-des-Tarabates-affiche-.jpeg">
                      <a:hlinkClick r:id="rId17" tooltip="&quot;zoom photo&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940" cy="2072936"/>
                    </a:xfrm>
                    <a:prstGeom prst="rect">
                      <a:avLst/>
                    </a:prstGeom>
                    <a:noFill/>
                    <a:ln>
                      <a:noFill/>
                    </a:ln>
                  </pic:spPr>
                </pic:pic>
              </a:graphicData>
            </a:graphic>
          </wp:inline>
        </w:drawing>
      </w:r>
      <w:r w:rsidRPr="00CD64C3">
        <w:rPr>
          <w:rFonts w:eastAsia="Times New Roman" w:cstheme="minorHAnsi"/>
          <w:color w:val="5A5A5A"/>
        </w:rPr>
        <w:tab/>
      </w:r>
      <w:r w:rsidRPr="00CD64C3">
        <w:rPr>
          <w:rFonts w:eastAsia="Times New Roman" w:cstheme="minorHAnsi"/>
          <w:noProof/>
          <w:color w:val="5A5A5A"/>
          <w:bdr w:val="none" w:sz="0" w:space="0" w:color="auto" w:frame="1"/>
        </w:rPr>
        <w:drawing>
          <wp:inline distT="0" distB="0" distL="0" distR="0" wp14:anchorId="426C934E" wp14:editId="5A5BDF1E">
            <wp:extent cx="3098651" cy="2063750"/>
            <wp:effectExtent l="0" t="0" r="6985" b="0"/>
            <wp:docPr id="8" name="Image 8" descr="http://toutelaculture.com/wp-content/uploads/2018/07/Photo4_DossierArtistique_JT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utelaculture.com/wp-content/uploads/2018/07/Photo4_DossierArtistique_JTP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430" cy="2093573"/>
                    </a:xfrm>
                    <a:prstGeom prst="rect">
                      <a:avLst/>
                    </a:prstGeom>
                    <a:noFill/>
                    <a:ln>
                      <a:noFill/>
                    </a:ln>
                  </pic:spPr>
                </pic:pic>
              </a:graphicData>
            </a:graphic>
          </wp:inline>
        </w:drawing>
      </w:r>
      <w:r w:rsidRPr="00CD64C3">
        <w:rPr>
          <w:rFonts w:eastAsia="Times New Roman" w:cstheme="minorHAnsi"/>
          <w:color w:val="5A5A5A"/>
          <w:bdr w:val="none" w:sz="0" w:space="0" w:color="auto" w:frame="1"/>
        </w:rPr>
        <w:br/>
      </w: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rPr>
        <w:t>Au début de la pièce, un adulte nous annonce qu’il est né deux fois : le jour de sa naissance et celui où son père est mort. On se demande ce qu’il a bien pu vivre pour prononcer des mots aussi durs si calmement.</w:t>
      </w: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rPr>
        <w:t>Cet adulte, nous ne le reverrons qu’à la fin du spectacle. Il nous quitte un moment pour laisser place au petit garçon qu’il était. Sa métamorphose est sidérante. Son attitude change totalement au point que nous en oublions son âge et ce, sans aucune retouche de maquillage, ni changement de costume. Un simple voile noir situé à l’avant-scène nous suggère qu’il s’agit d’un </w:t>
      </w:r>
      <w:r w:rsidRPr="00CD64C3">
        <w:rPr>
          <w:rFonts w:eastAsia="Times New Roman" w:cstheme="minorHAnsi"/>
          <w:i/>
          <w:iCs/>
          <w:bdr w:val="none" w:sz="0" w:space="0" w:color="auto" w:frame="1"/>
        </w:rPr>
        <w:t>flashback</w:t>
      </w:r>
      <w:r w:rsidRPr="00CD64C3">
        <w:rPr>
          <w:rFonts w:eastAsia="Times New Roman" w:cstheme="minorHAnsi"/>
        </w:rPr>
        <w:t> de son enfance.</w:t>
      </w:r>
    </w:p>
    <w:p w:rsidR="00AF04F2" w:rsidRPr="00CD64C3" w:rsidRDefault="00AF04F2" w:rsidP="00AF04F2">
      <w:pPr>
        <w:shd w:val="clear" w:color="auto" w:fill="FFFFFF"/>
        <w:spacing w:before="120" w:line="336" w:lineRule="atLeast"/>
        <w:jc w:val="both"/>
        <w:textAlignment w:val="baseline"/>
        <w:rPr>
          <w:rFonts w:eastAsia="Times New Roman" w:cstheme="minorHAnsi"/>
        </w:rPr>
      </w:pPr>
      <w:r w:rsidRPr="00CD64C3">
        <w:rPr>
          <w:rFonts w:eastAsia="Times New Roman" w:cstheme="minorHAnsi"/>
        </w:rPr>
        <w:t>Une grande table rectangulaire en bois et une chaise nous suggèrent que nous sommes dans la salle à manger de la maison, son terrain de jeu préféré. Perdu au sein de l’immense scène, le petit garçon semble bien seul. Nous savons pourtant qu’il a une mère, une fratrie et un père. Ce père, nous l’apercevons de temps à autre errant sur le plateau. Il a des allures de géant. Avec ses habits noirs, son mutisme et son pas pesant, il ressemble à une ombre. D’ailleurs, son fils ne le voit quasiment jamais : il est toujours fourré au travail et de plus en plus souvent au bistrot. Depuis qu’il est revenu de la guerre, il a changé. Il ne joue plus avec ses enfants et est même devenu violent.</w:t>
      </w: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rPr>
        <w:t>Pourtant le petit garçon ne semble pas malheureux. Il est certes un peu triste, mais il fait preuve d’une grande résilience face aux problèmes d’argent, ainsi que face à l’absence, l’alcoolisme et la violence de son père.</w:t>
      </w:r>
    </w:p>
    <w:p w:rsidR="00AF04F2" w:rsidRPr="00CD64C3" w:rsidRDefault="00AF04F2" w:rsidP="00AF04F2">
      <w:pPr>
        <w:shd w:val="clear" w:color="auto" w:fill="FFFFFF"/>
        <w:spacing w:before="120" w:line="336" w:lineRule="atLeast"/>
        <w:jc w:val="both"/>
        <w:textAlignment w:val="baseline"/>
        <w:rPr>
          <w:rFonts w:eastAsia="Times New Roman" w:cstheme="minorHAnsi"/>
        </w:rPr>
      </w:pPr>
      <w:r w:rsidRPr="00CD64C3">
        <w:rPr>
          <w:rFonts w:eastAsia="Times New Roman" w:cstheme="minorHAnsi"/>
        </w:rPr>
        <w:lastRenderedPageBreak/>
        <w:t>Ce qui le sauve de cet environnement familial un peu trop pesant, c’est son imagination débordante. La scène prend ainsi par moment des allures de fête foraine. Marionnettes, masques, musiques, friandises… sont autant d’éléments qui renvoient à la douceur de l’enfance. Tout ceci offre un contraste saisissant avec le quotidien du petit garçon.</w:t>
      </w: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rPr>
        <w:t>Sa capacité à glisser sur les difficultés de la vie est vraiment admirable. Plein de ressources et d’une grande créativité, il est parvenu à se créer un monde imaginaire, qui lui permet d’adoucir la dure réalité.</w:t>
      </w:r>
    </w:p>
    <w:p w:rsidR="00AF04F2" w:rsidRPr="00CD64C3" w:rsidRDefault="00AF04F2" w:rsidP="00AF04F2">
      <w:pPr>
        <w:shd w:val="clear" w:color="auto" w:fill="FFFFFF"/>
        <w:spacing w:before="120" w:line="336" w:lineRule="atLeast"/>
        <w:jc w:val="both"/>
        <w:textAlignment w:val="baseline"/>
        <w:rPr>
          <w:rFonts w:eastAsia="Times New Roman" w:cstheme="minorHAnsi"/>
        </w:rPr>
      </w:pPr>
      <w:r w:rsidRPr="00CD64C3">
        <w:rPr>
          <w:rFonts w:eastAsia="Times New Roman" w:cstheme="minorHAnsi"/>
        </w:rPr>
        <w:t>Ce petit garçon, dans lequel de nombreuses personnes peuvent se reconnaître, n’est autre que l’auteur et metteur en scène de la pièce. Il nous livre ici une part de lui-même, ainsi qu’un message plein d’espoir. Il nous prouve que même si la vie peut parfois se montrer cruelle, il ne tient qu’à nous de trouver la force d’aller de l’avant.</w:t>
      </w:r>
    </w:p>
    <w:p w:rsidR="00AF04F2" w:rsidRDefault="00AF04F2" w:rsidP="00AF04F2">
      <w:pPr>
        <w:shd w:val="clear" w:color="auto" w:fill="FFFFFF"/>
        <w:spacing w:line="336" w:lineRule="atLeast"/>
        <w:jc w:val="both"/>
        <w:textAlignment w:val="baseline"/>
        <w:rPr>
          <w:rFonts w:eastAsia="Times New Roman" w:cstheme="minorHAnsi"/>
          <w:b/>
          <w:bCs/>
          <w:bdr w:val="none" w:sz="0" w:space="0" w:color="auto" w:frame="1"/>
        </w:rPr>
      </w:pPr>
    </w:p>
    <w:p w:rsidR="00AF04F2" w:rsidRDefault="00AF04F2" w:rsidP="00AF04F2">
      <w:pPr>
        <w:shd w:val="clear" w:color="auto" w:fill="FFFFFF"/>
        <w:spacing w:line="336" w:lineRule="atLeast"/>
        <w:jc w:val="both"/>
        <w:textAlignment w:val="baseline"/>
        <w:rPr>
          <w:rFonts w:eastAsia="Times New Roman" w:cstheme="minorHAnsi"/>
          <w:b/>
          <w:bCs/>
          <w:bdr w:val="none" w:sz="0" w:space="0" w:color="auto" w:frame="1"/>
        </w:rPr>
      </w:pP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b/>
          <w:bCs/>
          <w:bdr w:val="none" w:sz="0" w:space="0" w:color="auto" w:frame="1"/>
        </w:rPr>
        <w:t>Informations pratiques :</w:t>
      </w:r>
    </w:p>
    <w:p w:rsidR="00AF04F2" w:rsidRPr="00CD64C3" w:rsidRDefault="00AF04F2" w:rsidP="00AF04F2">
      <w:pPr>
        <w:shd w:val="clear" w:color="auto" w:fill="FFFFFF"/>
        <w:spacing w:line="336" w:lineRule="atLeast"/>
        <w:jc w:val="both"/>
        <w:textAlignment w:val="baseline"/>
        <w:rPr>
          <w:rFonts w:eastAsia="Times New Roman" w:cstheme="minorHAnsi"/>
        </w:rPr>
      </w:pPr>
      <w:r w:rsidRPr="00CD64C3">
        <w:rPr>
          <w:rFonts w:eastAsia="Times New Roman" w:cstheme="minorHAnsi"/>
          <w:i/>
          <w:iCs/>
          <w:bdr w:val="none" w:sz="0" w:space="0" w:color="auto" w:frame="1"/>
        </w:rPr>
        <w:t>Je t’aime papa mais… merci d’être mort,</w:t>
      </w:r>
      <w:r w:rsidRPr="00CD64C3">
        <w:rPr>
          <w:rFonts w:eastAsia="Times New Roman" w:cstheme="minorHAnsi"/>
        </w:rPr>
        <w:t> texte et mise en scène de Philippe Saumont, présenté dans le cadre du </w:t>
      </w:r>
      <w:hyperlink r:id="rId20" w:history="1">
        <w:r w:rsidRPr="00CD64C3">
          <w:rPr>
            <w:rFonts w:eastAsia="Times New Roman" w:cstheme="minorHAnsi"/>
            <w:u w:val="single"/>
            <w:bdr w:val="none" w:sz="0" w:space="0" w:color="auto" w:frame="1"/>
          </w:rPr>
          <w:t>festival Off d’Avignon</w:t>
        </w:r>
      </w:hyperlink>
      <w:r w:rsidRPr="00CD64C3">
        <w:rPr>
          <w:rFonts w:eastAsia="Times New Roman" w:cstheme="minorHAnsi"/>
        </w:rPr>
        <w:t>, du 6 au 27 juillet 2018, relâche les 11 et 18 juillet 2018, à 10 heures, au </w:t>
      </w:r>
      <w:hyperlink r:id="rId21" w:history="1">
        <w:r w:rsidRPr="00CD64C3">
          <w:rPr>
            <w:rFonts w:eastAsia="Times New Roman" w:cstheme="minorHAnsi"/>
            <w:u w:val="single"/>
            <w:bdr w:val="none" w:sz="0" w:space="0" w:color="auto" w:frame="1"/>
          </w:rPr>
          <w:t>11</w:t>
        </w:r>
        <w:r w:rsidRPr="00CD64C3">
          <w:rPr>
            <w:rFonts w:eastAsia="Times New Roman" w:cstheme="minorHAnsi"/>
            <w:u w:val="single"/>
            <w:bdr w:val="none" w:sz="0" w:space="0" w:color="auto" w:frame="1"/>
            <w:vertAlign w:val="superscript"/>
          </w:rPr>
          <w:t> </w:t>
        </w:r>
        <w:r w:rsidRPr="00CD64C3">
          <w:rPr>
            <w:rFonts w:eastAsia="Times New Roman" w:cstheme="minorHAnsi"/>
            <w:b/>
            <w:bCs/>
            <w:u w:val="single"/>
            <w:bdr w:val="none" w:sz="0" w:space="0" w:color="auto" w:frame="1"/>
          </w:rPr>
          <w:t>.</w:t>
        </w:r>
        <w:r w:rsidRPr="00CD64C3">
          <w:rPr>
            <w:rFonts w:eastAsia="Times New Roman" w:cstheme="minorHAnsi"/>
            <w:u w:val="single"/>
            <w:bdr w:val="none" w:sz="0" w:space="0" w:color="auto" w:frame="1"/>
          </w:rPr>
          <w:t> Gilgamesh Belleville</w:t>
        </w:r>
      </w:hyperlink>
      <w:r w:rsidRPr="00CD64C3">
        <w:rPr>
          <w:rFonts w:eastAsia="Times New Roman" w:cstheme="minorHAnsi"/>
        </w:rPr>
        <w:t>. Durée : 1 heure.</w:t>
      </w:r>
    </w:p>
    <w:p w:rsidR="00AF04F2" w:rsidRPr="00CD64C3" w:rsidRDefault="00AF04F2" w:rsidP="00AF04F2">
      <w:pPr>
        <w:shd w:val="clear" w:color="auto" w:fill="FFFFFF"/>
        <w:spacing w:after="100" w:line="336" w:lineRule="atLeast"/>
        <w:jc w:val="both"/>
        <w:textAlignment w:val="baseline"/>
        <w:rPr>
          <w:rFonts w:eastAsia="Times New Roman" w:cstheme="minorHAnsi"/>
        </w:rPr>
      </w:pPr>
      <w:r w:rsidRPr="00CD64C3">
        <w:rPr>
          <w:rFonts w:eastAsia="Times New Roman" w:cstheme="minorHAnsi"/>
          <w:b/>
          <w:bCs/>
          <w:bdr w:val="none" w:sz="0" w:space="0" w:color="auto" w:frame="1"/>
        </w:rPr>
        <w:t>Visuels</w:t>
      </w:r>
      <w:r w:rsidRPr="00CD64C3">
        <w:rPr>
          <w:rFonts w:eastAsia="Times New Roman" w:cstheme="minorHAnsi"/>
        </w:rPr>
        <w:t> : © JTPP / </w:t>
      </w:r>
      <w:hyperlink r:id="rId22" w:history="1">
        <w:r w:rsidRPr="00CD64C3">
          <w:rPr>
            <w:rFonts w:eastAsia="Times New Roman" w:cstheme="minorHAnsi"/>
            <w:u w:val="single"/>
            <w:bdr w:val="none" w:sz="0" w:space="0" w:color="auto" w:frame="1"/>
          </w:rPr>
          <w:t xml:space="preserve">Théâtre des </w:t>
        </w:r>
        <w:proofErr w:type="spellStart"/>
        <w:r w:rsidRPr="00CD64C3">
          <w:rPr>
            <w:rFonts w:eastAsia="Times New Roman" w:cstheme="minorHAnsi"/>
            <w:u w:val="single"/>
            <w:bdr w:val="none" w:sz="0" w:space="0" w:color="auto" w:frame="1"/>
          </w:rPr>
          <w:t>Tarabates</w:t>
        </w:r>
        <w:proofErr w:type="spellEnd"/>
      </w:hyperlink>
    </w:p>
    <w:p w:rsidR="00AF04F2" w:rsidRDefault="00AF04F2" w:rsidP="00AF04F2">
      <w:r>
        <w:br w:type="page"/>
      </w:r>
    </w:p>
    <w:p w:rsidR="00AF04F2" w:rsidRDefault="00E7628D" w:rsidP="00AF04F2">
      <w:pPr>
        <w:pStyle w:val="Titre3"/>
        <w:shd w:val="clear" w:color="auto" w:fill="FFFFFF"/>
        <w:spacing w:before="0" w:after="0"/>
        <w:jc w:val="center"/>
        <w:textAlignment w:val="baseline"/>
        <w:rPr>
          <w:rFonts w:ascii="Arial" w:hAnsi="Arial" w:cs="Arial"/>
          <w:b w:val="0"/>
          <w:color w:val="333333"/>
          <w:sz w:val="51"/>
          <w:szCs w:val="51"/>
        </w:rPr>
      </w:pPr>
      <w:hyperlink r:id="rId23" w:tooltip="La Parole aux Arts" w:history="1">
        <w:r w:rsidR="00AF04F2">
          <w:rPr>
            <w:rStyle w:val="Lienhypertexte"/>
            <w:rFonts w:ascii="inherit" w:hAnsi="inherit" w:cs="Arial"/>
            <w:b w:val="0"/>
            <w:bCs/>
            <w:color w:val="3B81BF"/>
            <w:sz w:val="69"/>
            <w:szCs w:val="69"/>
            <w:bdr w:val="none" w:sz="0" w:space="0" w:color="auto" w:frame="1"/>
          </w:rPr>
          <w:t>La Parole aux Arts</w:t>
        </w:r>
      </w:hyperlink>
    </w:p>
    <w:p w:rsidR="00AF04F2" w:rsidRDefault="00AF04F2" w:rsidP="00AF04F2">
      <w:pPr>
        <w:pStyle w:val="NormalWeb"/>
        <w:shd w:val="clear" w:color="auto" w:fill="FFFFFF"/>
        <w:spacing w:before="0" w:beforeAutospacing="0" w:after="225" w:afterAutospacing="0" w:line="360" w:lineRule="atLeast"/>
        <w:jc w:val="center"/>
        <w:textAlignment w:val="baseline"/>
        <w:rPr>
          <w:color w:val="666666"/>
        </w:rPr>
      </w:pPr>
      <w:r>
        <w:rPr>
          <w:color w:val="666666"/>
        </w:rPr>
        <w:t>Quand on donne la parole aux Arts de la Scène</w:t>
      </w:r>
    </w:p>
    <w:p w:rsidR="00AF04F2" w:rsidRDefault="00AF04F2" w:rsidP="00AF04F2">
      <w:pPr>
        <w:shd w:val="clear" w:color="auto" w:fill="FFFFFF"/>
        <w:jc w:val="center"/>
        <w:textAlignment w:val="baseline"/>
        <w:rPr>
          <w:rFonts w:ascii="Times New Roman" w:eastAsia="Times New Roman" w:hAnsi="Times New Roman" w:cs="Times New Roman"/>
          <w:color w:val="444444"/>
        </w:rPr>
      </w:pPr>
      <w:r>
        <w:rPr>
          <w:noProof/>
        </w:rPr>
        <w:drawing>
          <wp:inline distT="0" distB="0" distL="0" distR="0" wp14:anchorId="118B5C31" wp14:editId="2A5C728F">
            <wp:extent cx="6597279" cy="1841101"/>
            <wp:effectExtent l="0" t="0" r="0" b="6985"/>
            <wp:docPr id="9" name="Image 9" descr="La Parole aux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arole aux A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7015" cy="1846609"/>
                    </a:xfrm>
                    <a:prstGeom prst="rect">
                      <a:avLst/>
                    </a:prstGeom>
                    <a:noFill/>
                    <a:ln>
                      <a:noFill/>
                    </a:ln>
                  </pic:spPr>
                </pic:pic>
              </a:graphicData>
            </a:graphic>
          </wp:inline>
        </w:drawing>
      </w:r>
    </w:p>
    <w:p w:rsidR="00AF04F2" w:rsidRDefault="00AF04F2" w:rsidP="00AF04F2">
      <w:pPr>
        <w:shd w:val="clear" w:color="auto" w:fill="FFFFFF"/>
        <w:jc w:val="center"/>
        <w:textAlignment w:val="baseline"/>
        <w:rPr>
          <w:rFonts w:ascii="Times New Roman" w:eastAsia="Times New Roman" w:hAnsi="Times New Roman" w:cs="Times New Roman"/>
          <w:color w:val="444444"/>
        </w:rPr>
      </w:pPr>
    </w:p>
    <w:p w:rsidR="00AF04F2" w:rsidRPr="00B26FC9" w:rsidRDefault="00AF04F2" w:rsidP="00AF04F2">
      <w:pPr>
        <w:shd w:val="clear" w:color="auto" w:fill="FFFFFF"/>
        <w:jc w:val="center"/>
        <w:textAlignment w:val="baseline"/>
        <w:rPr>
          <w:rFonts w:asciiTheme="minorHAnsi" w:eastAsia="Times New Roman" w:hAnsiTheme="minorHAnsi" w:cstheme="minorHAnsi"/>
          <w:color w:val="444444"/>
        </w:rPr>
      </w:pPr>
      <w:r w:rsidRPr="00381A65">
        <w:rPr>
          <w:rFonts w:asciiTheme="minorHAnsi" w:eastAsia="Times New Roman" w:hAnsiTheme="minorHAnsi" w:cstheme="minorHAnsi"/>
          <w:noProof/>
          <w:color w:val="444444"/>
        </w:rPr>
        <w:drawing>
          <wp:inline distT="0" distB="0" distL="0" distR="0" wp14:anchorId="37A3989D" wp14:editId="1A228F83">
            <wp:extent cx="2829494" cy="1886330"/>
            <wp:effectExtent l="0" t="0" r="0" b="0"/>
            <wp:docPr id="10" name="Image 10" descr="http://www.artsdelascene.laparoleauxarts.fr/wp-content/uploads/2018/07/SITE-Photo-je-taime-p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sdelascene.laparoleauxarts.fr/wp-content/uploads/2018/07/SITE-Photo-je-taime-papa-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6591" cy="1897728"/>
                    </a:xfrm>
                    <a:prstGeom prst="rect">
                      <a:avLst/>
                    </a:prstGeom>
                    <a:noFill/>
                    <a:ln>
                      <a:noFill/>
                    </a:ln>
                  </pic:spPr>
                </pic:pic>
              </a:graphicData>
            </a:graphic>
          </wp:inline>
        </w:drawing>
      </w:r>
    </w:p>
    <w:p w:rsidR="00AF04F2" w:rsidRPr="00B26FC9" w:rsidRDefault="00E7628D" w:rsidP="00AF04F2">
      <w:pPr>
        <w:shd w:val="clear" w:color="auto" w:fill="FFFFFF"/>
        <w:textAlignment w:val="baseline"/>
        <w:rPr>
          <w:rFonts w:asciiTheme="minorHAnsi" w:eastAsia="Times New Roman" w:hAnsiTheme="minorHAnsi" w:cstheme="minorHAnsi"/>
          <w:color w:val="444444"/>
        </w:rPr>
      </w:pPr>
      <w:hyperlink r:id="rId26" w:history="1">
        <w:r w:rsidR="00AF04F2" w:rsidRPr="00381A65">
          <w:rPr>
            <w:rFonts w:asciiTheme="minorHAnsi" w:eastAsia="Times New Roman" w:hAnsiTheme="minorHAnsi" w:cstheme="minorHAnsi"/>
            <w:color w:val="FFFFFF"/>
            <w:sz w:val="18"/>
            <w:szCs w:val="18"/>
            <w:bdr w:val="none" w:sz="0" w:space="0" w:color="auto" w:frame="1"/>
            <w:shd w:val="clear" w:color="auto" w:fill="3B81BF"/>
          </w:rPr>
          <w:t>Critique</w:t>
        </w:r>
      </w:hyperlink>
      <w:r w:rsidR="00AF04F2" w:rsidRPr="00381A65">
        <w:rPr>
          <w:rFonts w:asciiTheme="minorHAnsi" w:eastAsia="Times New Roman" w:hAnsiTheme="minorHAnsi" w:cstheme="minorHAnsi"/>
          <w:color w:val="444444"/>
          <w:bdr w:val="none" w:sz="0" w:space="0" w:color="auto" w:frame="1"/>
        </w:rPr>
        <w:t> </w:t>
      </w:r>
    </w:p>
    <w:p w:rsidR="00AF04F2" w:rsidRDefault="00AF04F2" w:rsidP="00AF04F2">
      <w:pPr>
        <w:shd w:val="clear" w:color="auto" w:fill="FFFFFF"/>
        <w:jc w:val="center"/>
        <w:textAlignment w:val="baseline"/>
        <w:outlineLvl w:val="0"/>
        <w:rPr>
          <w:rFonts w:asciiTheme="majorHAnsi" w:eastAsia="Times New Roman" w:hAnsiTheme="majorHAnsi" w:cstheme="majorHAnsi"/>
          <w:b/>
          <w:kern w:val="36"/>
          <w:sz w:val="48"/>
          <w:szCs w:val="48"/>
        </w:rPr>
      </w:pPr>
      <w:r w:rsidRPr="00AF04F2">
        <w:rPr>
          <w:rFonts w:asciiTheme="majorHAnsi" w:eastAsia="Times New Roman" w:hAnsiTheme="majorHAnsi" w:cstheme="majorHAnsi"/>
          <w:b/>
          <w:kern w:val="36"/>
          <w:sz w:val="48"/>
          <w:szCs w:val="48"/>
        </w:rPr>
        <w:t xml:space="preserve">Je t’aime papa mais… merci d’être mort ! </w:t>
      </w:r>
    </w:p>
    <w:p w:rsidR="00AF04F2" w:rsidRPr="00AF04F2" w:rsidRDefault="00AF04F2" w:rsidP="00AF04F2">
      <w:pPr>
        <w:shd w:val="clear" w:color="auto" w:fill="FFFFFF"/>
        <w:jc w:val="center"/>
        <w:textAlignment w:val="baseline"/>
        <w:outlineLvl w:val="0"/>
        <w:rPr>
          <w:rFonts w:asciiTheme="majorHAnsi" w:eastAsia="Times New Roman" w:hAnsiTheme="majorHAnsi" w:cstheme="majorHAnsi"/>
          <w:b/>
          <w:kern w:val="36"/>
          <w:sz w:val="40"/>
          <w:szCs w:val="40"/>
        </w:rPr>
      </w:pPr>
      <w:r w:rsidRPr="00AF04F2">
        <w:rPr>
          <w:rFonts w:asciiTheme="majorHAnsi" w:eastAsia="Times New Roman" w:hAnsiTheme="majorHAnsi" w:cstheme="majorHAnsi"/>
          <w:b/>
          <w:kern w:val="36"/>
          <w:sz w:val="40"/>
          <w:szCs w:val="40"/>
        </w:rPr>
        <w:t>la poésie de l’enfance…</w:t>
      </w:r>
    </w:p>
    <w:p w:rsidR="00AF04F2" w:rsidRPr="007A4A6C" w:rsidRDefault="00E7628D" w:rsidP="00AF04F2">
      <w:pPr>
        <w:shd w:val="clear" w:color="auto" w:fill="FFFFFF"/>
        <w:textAlignment w:val="baseline"/>
        <w:rPr>
          <w:rFonts w:asciiTheme="majorHAnsi" w:eastAsia="Times New Roman" w:hAnsiTheme="majorHAnsi" w:cstheme="majorHAnsi"/>
        </w:rPr>
      </w:pPr>
      <w:hyperlink r:id="rId27" w:tooltip="15 h 59 min" w:history="1">
        <w:r w:rsidR="00AF04F2" w:rsidRPr="007A4A6C">
          <w:rPr>
            <w:rFonts w:asciiTheme="majorHAnsi" w:eastAsia="Times New Roman" w:hAnsiTheme="majorHAnsi" w:cstheme="majorHAnsi"/>
            <w:bdr w:val="none" w:sz="0" w:space="0" w:color="auto" w:frame="1"/>
          </w:rPr>
          <w:t>20 juillet 2018</w:t>
        </w:r>
      </w:hyperlink>
      <w:r w:rsidR="00AF04F2" w:rsidRPr="007A4A6C">
        <w:rPr>
          <w:rFonts w:asciiTheme="majorHAnsi" w:eastAsia="Times New Roman" w:hAnsiTheme="majorHAnsi" w:cstheme="majorHAnsi"/>
        </w:rPr>
        <w:t xml:space="preserve">  </w:t>
      </w:r>
    </w:p>
    <w:p w:rsidR="00AF04F2" w:rsidRDefault="00AF04F2" w:rsidP="00AF04F2">
      <w:pPr>
        <w:shd w:val="clear" w:color="auto" w:fill="FFFFFF"/>
        <w:jc w:val="both"/>
        <w:textAlignment w:val="baseline"/>
        <w:rPr>
          <w:rFonts w:asciiTheme="majorHAnsi" w:eastAsia="Times New Roman" w:hAnsiTheme="majorHAnsi" w:cstheme="majorHAnsi"/>
          <w:i/>
          <w:iCs/>
          <w:bdr w:val="none" w:sz="0" w:space="0" w:color="auto" w:frame="1"/>
        </w:rPr>
      </w:pPr>
    </w:p>
    <w:p w:rsidR="00AF04F2" w:rsidRPr="007A4A6C" w:rsidRDefault="00AF04F2" w:rsidP="00AF04F2">
      <w:pPr>
        <w:shd w:val="clear" w:color="auto" w:fill="FFFFFF"/>
        <w:jc w:val="both"/>
        <w:textAlignment w:val="baseline"/>
        <w:rPr>
          <w:rFonts w:asciiTheme="majorHAnsi" w:eastAsia="Times New Roman" w:hAnsiTheme="majorHAnsi" w:cstheme="majorHAnsi"/>
        </w:rPr>
      </w:pPr>
      <w:r w:rsidRPr="007A4A6C">
        <w:rPr>
          <w:rFonts w:asciiTheme="majorHAnsi" w:eastAsia="Times New Roman" w:hAnsiTheme="majorHAnsi" w:cstheme="majorHAnsi"/>
          <w:i/>
          <w:iCs/>
          <w:bdr w:val="none" w:sz="0" w:space="0" w:color="auto" w:frame="1"/>
        </w:rPr>
        <w:t>Je t’aime papa mais… merci d’être mort</w:t>
      </w:r>
      <w:r w:rsidRPr="007A4A6C">
        <w:rPr>
          <w:rFonts w:asciiTheme="majorHAnsi" w:eastAsia="Times New Roman" w:hAnsiTheme="majorHAnsi" w:cstheme="majorHAnsi"/>
        </w:rPr>
        <w:t>, un cynisme incroyable dans le titre de ce spectacle que la compagnie </w:t>
      </w:r>
      <w:hyperlink r:id="rId28" w:history="1">
        <w:r w:rsidRPr="007A4A6C">
          <w:rPr>
            <w:rFonts w:asciiTheme="majorHAnsi" w:eastAsia="Times New Roman" w:hAnsiTheme="majorHAnsi" w:cstheme="majorHAnsi"/>
            <w:bdr w:val="none" w:sz="0" w:space="0" w:color="auto" w:frame="1"/>
          </w:rPr>
          <w:t xml:space="preserve">Théâtre des </w:t>
        </w:r>
        <w:proofErr w:type="spellStart"/>
        <w:r w:rsidRPr="007A4A6C">
          <w:rPr>
            <w:rFonts w:asciiTheme="majorHAnsi" w:eastAsia="Times New Roman" w:hAnsiTheme="majorHAnsi" w:cstheme="majorHAnsi"/>
            <w:bdr w:val="none" w:sz="0" w:space="0" w:color="auto" w:frame="1"/>
          </w:rPr>
          <w:t>Tarabates</w:t>
        </w:r>
        <w:proofErr w:type="spellEnd"/>
      </w:hyperlink>
      <w:r w:rsidRPr="007A4A6C">
        <w:rPr>
          <w:rFonts w:asciiTheme="majorHAnsi" w:eastAsia="Times New Roman" w:hAnsiTheme="majorHAnsi" w:cstheme="majorHAnsi"/>
        </w:rPr>
        <w:t> présente au </w:t>
      </w:r>
      <w:hyperlink r:id="rId29" w:history="1">
        <w:r w:rsidRPr="007A4A6C">
          <w:rPr>
            <w:rFonts w:asciiTheme="majorHAnsi" w:eastAsia="Times New Roman" w:hAnsiTheme="majorHAnsi" w:cstheme="majorHAnsi"/>
            <w:bdr w:val="none" w:sz="0" w:space="0" w:color="auto" w:frame="1"/>
          </w:rPr>
          <w:t>11 Gilgamesh</w:t>
        </w:r>
      </w:hyperlink>
      <w:r w:rsidRPr="007A4A6C">
        <w:rPr>
          <w:rFonts w:asciiTheme="majorHAnsi" w:eastAsia="Times New Roman" w:hAnsiTheme="majorHAnsi" w:cstheme="majorHAnsi"/>
        </w:rPr>
        <w:t> à 10h dans le cadre du </w:t>
      </w:r>
      <w:hyperlink r:id="rId30" w:history="1">
        <w:r w:rsidRPr="007A4A6C">
          <w:rPr>
            <w:rFonts w:asciiTheme="majorHAnsi" w:eastAsia="Times New Roman" w:hAnsiTheme="majorHAnsi" w:cstheme="majorHAnsi"/>
            <w:bdr w:val="none" w:sz="0" w:space="0" w:color="auto" w:frame="1"/>
          </w:rPr>
          <w:t>festival Off d’Avignon</w:t>
        </w:r>
      </w:hyperlink>
      <w:r w:rsidRPr="007A4A6C">
        <w:rPr>
          <w:rFonts w:asciiTheme="majorHAnsi" w:eastAsia="Times New Roman" w:hAnsiTheme="majorHAnsi" w:cstheme="majorHAnsi"/>
        </w:rPr>
        <w:t> du 6 au 27 juillet 2018.</w:t>
      </w:r>
    </w:p>
    <w:p w:rsidR="00AF04F2" w:rsidRDefault="00AF04F2" w:rsidP="00AF04F2">
      <w:pPr>
        <w:shd w:val="clear" w:color="auto" w:fill="FFFFFF"/>
        <w:textAlignment w:val="baseline"/>
        <w:rPr>
          <w:rFonts w:asciiTheme="majorHAnsi" w:eastAsia="Times New Roman" w:hAnsiTheme="majorHAnsi" w:cstheme="majorHAnsi"/>
          <w:b/>
          <w:bCs/>
          <w:bdr w:val="none" w:sz="0" w:space="0" w:color="auto" w:frame="1"/>
        </w:rPr>
      </w:pPr>
    </w:p>
    <w:p w:rsidR="00AF04F2" w:rsidRPr="007A4A6C" w:rsidRDefault="00AF04F2" w:rsidP="00AF04F2">
      <w:pPr>
        <w:shd w:val="clear" w:color="auto" w:fill="FFFFFF"/>
        <w:textAlignment w:val="baseline"/>
        <w:rPr>
          <w:rFonts w:asciiTheme="majorHAnsi" w:eastAsia="Times New Roman" w:hAnsiTheme="majorHAnsi" w:cstheme="majorHAnsi"/>
        </w:rPr>
      </w:pPr>
      <w:r w:rsidRPr="007A4A6C">
        <w:rPr>
          <w:rFonts w:asciiTheme="majorHAnsi" w:eastAsia="Times New Roman" w:hAnsiTheme="majorHAnsi" w:cstheme="majorHAnsi"/>
          <w:b/>
          <w:bCs/>
          <w:bdr w:val="none" w:sz="0" w:space="0" w:color="auto" w:frame="1"/>
        </w:rPr>
        <w:t>Une douceur incroyable dans la douleur</w:t>
      </w:r>
    </w:p>
    <w:p w:rsidR="00AF04F2" w:rsidRPr="007A4A6C" w:rsidRDefault="00AF04F2" w:rsidP="00AF04F2">
      <w:pPr>
        <w:shd w:val="clear" w:color="auto" w:fill="FFFFFF"/>
        <w:jc w:val="center"/>
        <w:textAlignment w:val="baseline"/>
        <w:rPr>
          <w:rFonts w:asciiTheme="majorHAnsi" w:eastAsia="Times New Roman" w:hAnsiTheme="majorHAnsi" w:cstheme="majorHAnsi"/>
        </w:rPr>
      </w:pPr>
      <w:r w:rsidRPr="007A4A6C">
        <w:rPr>
          <w:rFonts w:asciiTheme="majorHAnsi" w:eastAsia="Times New Roman" w:hAnsiTheme="majorHAnsi" w:cstheme="majorHAnsi"/>
        </w:rPr>
        <w:t>« </w:t>
      </w:r>
      <w:r w:rsidRPr="007A4A6C">
        <w:rPr>
          <w:rFonts w:asciiTheme="majorHAnsi" w:eastAsia="Times New Roman" w:hAnsiTheme="majorHAnsi" w:cstheme="majorHAnsi"/>
          <w:i/>
          <w:iCs/>
          <w:bdr w:val="none" w:sz="0" w:space="0" w:color="auto" w:frame="1"/>
        </w:rPr>
        <w:t>J’aurais pu écrire que je suis né deux fois. La première, le jour de ma naissance et la deuxième, le jour où mon père est mort.</w:t>
      </w:r>
      <w:r w:rsidRPr="007A4A6C">
        <w:rPr>
          <w:rFonts w:asciiTheme="majorHAnsi" w:eastAsia="Times New Roman" w:hAnsiTheme="majorHAnsi" w:cstheme="majorHAnsi"/>
        </w:rPr>
        <w:t> »</w:t>
      </w:r>
    </w:p>
    <w:p w:rsidR="00AF04F2" w:rsidRPr="00B26FC9" w:rsidRDefault="00AF04F2" w:rsidP="00AF04F2">
      <w:pPr>
        <w:shd w:val="clear" w:color="auto" w:fill="FFFFFF"/>
        <w:jc w:val="center"/>
        <w:textAlignment w:val="baseline"/>
        <w:rPr>
          <w:rFonts w:asciiTheme="minorHAnsi" w:eastAsia="Times New Roman" w:hAnsiTheme="minorHAnsi" w:cstheme="minorHAnsi"/>
        </w:rPr>
      </w:pPr>
    </w:p>
    <w:p w:rsidR="00AF04F2" w:rsidRPr="00381A65" w:rsidRDefault="00AF04F2" w:rsidP="00AF04F2">
      <w:pPr>
        <w:shd w:val="clear" w:color="auto" w:fill="FFFFFF"/>
        <w:spacing w:after="225"/>
        <w:jc w:val="center"/>
        <w:textAlignment w:val="baseline"/>
        <w:rPr>
          <w:rFonts w:asciiTheme="minorHAnsi" w:eastAsia="Times New Roman" w:hAnsiTheme="minorHAnsi" w:cstheme="minorHAnsi"/>
        </w:rPr>
      </w:pPr>
      <w:r w:rsidRPr="00381A65">
        <w:rPr>
          <w:rFonts w:asciiTheme="minorHAnsi" w:eastAsia="Times New Roman" w:hAnsiTheme="minorHAnsi" w:cstheme="minorHAnsi"/>
          <w:noProof/>
        </w:rPr>
        <w:drawing>
          <wp:inline distT="0" distB="0" distL="0" distR="0" wp14:anchorId="3AE84B37" wp14:editId="7C9A406A">
            <wp:extent cx="2057400" cy="2160528"/>
            <wp:effectExtent l="0" t="0" r="0" b="0"/>
            <wp:docPr id="11" name="Image 11" descr="http://www.artsdelascene.laparoleauxarts.fr/wp-content/uploads/2018/07/t%C3%A9l%C3%A9chargemen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sdelascene.laparoleauxarts.fr/wp-content/uploads/2018/07/t%C3%A9l%C3%A9chargement-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453" cy="2162684"/>
                    </a:xfrm>
                    <a:prstGeom prst="rect">
                      <a:avLst/>
                    </a:prstGeom>
                    <a:noFill/>
                    <a:ln>
                      <a:noFill/>
                    </a:ln>
                  </pic:spPr>
                </pic:pic>
              </a:graphicData>
            </a:graphic>
          </wp:inline>
        </w:drawing>
      </w:r>
    </w:p>
    <w:p w:rsidR="00AF04F2" w:rsidRPr="007A4A6C" w:rsidRDefault="00AF04F2" w:rsidP="00AF04F2">
      <w:pPr>
        <w:shd w:val="clear" w:color="auto" w:fill="FFFFFF"/>
        <w:spacing w:after="225"/>
        <w:jc w:val="both"/>
        <w:textAlignment w:val="baseline"/>
        <w:rPr>
          <w:rFonts w:asciiTheme="majorHAnsi" w:eastAsia="Times New Roman" w:hAnsiTheme="majorHAnsi" w:cstheme="majorHAnsi"/>
        </w:rPr>
      </w:pPr>
      <w:r w:rsidRPr="007A4A6C">
        <w:rPr>
          <w:rFonts w:asciiTheme="majorHAnsi" w:eastAsia="Times New Roman" w:hAnsiTheme="majorHAnsi" w:cstheme="majorHAnsi"/>
        </w:rPr>
        <w:lastRenderedPageBreak/>
        <w:t xml:space="preserve">Ainsi commence le spectacle, par cette phrase écrite par Philippe Saumont qui raconte la complexité des rapports qu’il avait avec son père. Auteur et metteur en scène, il laisse le soin à Christophe </w:t>
      </w:r>
      <w:proofErr w:type="spellStart"/>
      <w:r w:rsidRPr="007A4A6C">
        <w:rPr>
          <w:rFonts w:asciiTheme="majorHAnsi" w:eastAsia="Times New Roman" w:hAnsiTheme="majorHAnsi" w:cstheme="majorHAnsi"/>
        </w:rPr>
        <w:t>Ecobichon</w:t>
      </w:r>
      <w:proofErr w:type="spellEnd"/>
      <w:r w:rsidRPr="007A4A6C">
        <w:rPr>
          <w:rFonts w:asciiTheme="majorHAnsi" w:eastAsia="Times New Roman" w:hAnsiTheme="majorHAnsi" w:cstheme="majorHAnsi"/>
        </w:rPr>
        <w:t xml:space="preserve"> de l’incarner sur scène. Aidé de Léonor Canales à la direction d’acteur et de Geoffrey Saumont à la manipulation des marionnettes, il parvient à créer un spectacle d’une sensibilité incroyable. Christophe </w:t>
      </w:r>
      <w:proofErr w:type="spellStart"/>
      <w:r w:rsidRPr="007A4A6C">
        <w:rPr>
          <w:rFonts w:asciiTheme="majorHAnsi" w:eastAsia="Times New Roman" w:hAnsiTheme="majorHAnsi" w:cstheme="majorHAnsi"/>
        </w:rPr>
        <w:t>Ecobichon</w:t>
      </w:r>
      <w:proofErr w:type="spellEnd"/>
      <w:r w:rsidRPr="007A4A6C">
        <w:rPr>
          <w:rFonts w:asciiTheme="majorHAnsi" w:eastAsia="Times New Roman" w:hAnsiTheme="majorHAnsi" w:cstheme="majorHAnsi"/>
        </w:rPr>
        <w:t xml:space="preserve"> réussit avec brio à donner vie à l’adulte qui porte un regard tendre mais critique sur son enfance et à l’enfant qui porte un regard naïf sur ce qu’il vit. Les mots sont simples, efficaces et relèvent d’une certaine candeur mais ne sont jamais mièvres ou enfantins. On y découvre la vie d’un jeune garçon marqué par un père alcoolique et violent.</w:t>
      </w:r>
    </w:p>
    <w:p w:rsidR="00AF04F2" w:rsidRPr="007A4A6C" w:rsidRDefault="00AF04F2" w:rsidP="00AF04F2">
      <w:pPr>
        <w:shd w:val="clear" w:color="auto" w:fill="FFFFFF"/>
        <w:textAlignment w:val="baseline"/>
        <w:rPr>
          <w:rFonts w:asciiTheme="majorHAnsi" w:eastAsia="Times New Roman" w:hAnsiTheme="majorHAnsi" w:cstheme="majorHAnsi"/>
        </w:rPr>
      </w:pPr>
      <w:r w:rsidRPr="007A4A6C">
        <w:rPr>
          <w:rFonts w:asciiTheme="majorHAnsi" w:eastAsia="Times New Roman" w:hAnsiTheme="majorHAnsi" w:cstheme="majorHAnsi"/>
          <w:b/>
          <w:bCs/>
          <w:bdr w:val="none" w:sz="0" w:space="0" w:color="auto" w:frame="1"/>
        </w:rPr>
        <w:t>Une poésie des images de l’enfance</w:t>
      </w:r>
    </w:p>
    <w:p w:rsidR="00AF04F2" w:rsidRPr="007A4A6C" w:rsidRDefault="00AF04F2" w:rsidP="00AF04F2">
      <w:pPr>
        <w:shd w:val="clear" w:color="auto" w:fill="FFFFFF"/>
        <w:spacing w:after="225"/>
        <w:jc w:val="both"/>
        <w:textAlignment w:val="baseline"/>
        <w:rPr>
          <w:rFonts w:asciiTheme="majorHAnsi" w:eastAsia="Times New Roman" w:hAnsiTheme="majorHAnsi" w:cstheme="majorHAnsi"/>
        </w:rPr>
      </w:pPr>
      <w:r w:rsidRPr="007A4A6C">
        <w:rPr>
          <w:rFonts w:asciiTheme="majorHAnsi" w:eastAsia="Times New Roman" w:hAnsiTheme="majorHAnsi" w:cstheme="majorHAnsi"/>
        </w:rPr>
        <w:t>Difficile de verbaliser les souffrances et les maltraitances pour un petit garçon, le comédien utilise différents masques ou objets en sucre pour représenter ses angoisses. Son père est d’abord présenté comme un bout de barbe à papa, puis comme une figure gigantesque puis une marionnette ou un verre. L’enfant utilise des objets pour extérioriser ses traumatismes et pouvoir en parler plus librement. Le sucre permet une déformation et des jeux sur les textures très intéressants, sans oublier qu’il fait particulièrement référence à la douceur de l’enfance.</w:t>
      </w:r>
    </w:p>
    <w:p w:rsidR="00AF04F2" w:rsidRDefault="00AF04F2" w:rsidP="00AF04F2">
      <w:pPr>
        <w:shd w:val="clear" w:color="auto" w:fill="FFFFFF"/>
        <w:jc w:val="center"/>
        <w:textAlignment w:val="baseline"/>
        <w:rPr>
          <w:rFonts w:asciiTheme="majorHAnsi" w:eastAsia="Times New Roman" w:hAnsiTheme="majorHAnsi" w:cstheme="majorHAnsi"/>
        </w:rPr>
      </w:pPr>
      <w:r w:rsidRPr="00B26FC9">
        <w:rPr>
          <w:rFonts w:asciiTheme="majorHAnsi" w:eastAsia="Times New Roman" w:hAnsiTheme="majorHAnsi" w:cstheme="majorHAnsi"/>
          <w:noProof/>
        </w:rPr>
        <w:drawing>
          <wp:inline distT="0" distB="0" distL="0" distR="0" wp14:anchorId="44A60EA1" wp14:editId="318C1486">
            <wp:extent cx="3105150" cy="2065200"/>
            <wp:effectExtent l="0" t="0" r="0" b="0"/>
            <wp:docPr id="12" name="Image 12" descr="http://www.artsdelascene.laparoleauxarts.fr/wp-content/uploads/2018/07/je-taime-papa-mais-merci-detre-mort-de-philippe-sau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sdelascene.laparoleauxarts.fr/wp-content/uploads/2018/07/je-taime-papa-mais-merci-detre-mort-de-philippe-saumon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3569" cy="2077450"/>
                    </a:xfrm>
                    <a:prstGeom prst="rect">
                      <a:avLst/>
                    </a:prstGeom>
                    <a:noFill/>
                    <a:ln>
                      <a:noFill/>
                    </a:ln>
                  </pic:spPr>
                </pic:pic>
              </a:graphicData>
            </a:graphic>
          </wp:inline>
        </w:drawing>
      </w:r>
    </w:p>
    <w:p w:rsidR="00AF04F2" w:rsidRDefault="00AF04F2" w:rsidP="00AF04F2">
      <w:pPr>
        <w:shd w:val="clear" w:color="auto" w:fill="FFFFFF"/>
        <w:jc w:val="center"/>
        <w:textAlignment w:val="baseline"/>
        <w:rPr>
          <w:rFonts w:asciiTheme="majorHAnsi" w:eastAsia="Times New Roman" w:hAnsiTheme="majorHAnsi" w:cstheme="majorHAnsi"/>
        </w:rPr>
      </w:pPr>
      <w:r w:rsidRPr="00B26FC9">
        <w:rPr>
          <w:rFonts w:asciiTheme="majorHAnsi" w:eastAsia="Times New Roman" w:hAnsiTheme="majorHAnsi" w:cstheme="majorHAnsi"/>
        </w:rPr>
        <w:t>© Christian Berthelot</w:t>
      </w:r>
    </w:p>
    <w:p w:rsidR="00AF04F2" w:rsidRPr="00B26FC9" w:rsidRDefault="00AF04F2" w:rsidP="00AF04F2">
      <w:pPr>
        <w:shd w:val="clear" w:color="auto" w:fill="FFFFFF"/>
        <w:jc w:val="center"/>
        <w:textAlignment w:val="baseline"/>
        <w:rPr>
          <w:rFonts w:asciiTheme="majorHAnsi" w:eastAsia="Times New Roman" w:hAnsiTheme="majorHAnsi" w:cstheme="majorHAnsi"/>
        </w:rPr>
      </w:pPr>
    </w:p>
    <w:p w:rsidR="00AF04F2" w:rsidRPr="007A4A6C" w:rsidRDefault="00AF04F2" w:rsidP="00AF04F2">
      <w:pPr>
        <w:shd w:val="clear" w:color="auto" w:fill="FFFFFF"/>
        <w:spacing w:after="225"/>
        <w:jc w:val="both"/>
        <w:textAlignment w:val="baseline"/>
        <w:rPr>
          <w:rFonts w:asciiTheme="majorHAnsi" w:eastAsia="Times New Roman" w:hAnsiTheme="majorHAnsi" w:cstheme="majorHAnsi"/>
        </w:rPr>
      </w:pPr>
      <w:r w:rsidRPr="007A4A6C">
        <w:rPr>
          <w:rFonts w:asciiTheme="majorHAnsi" w:eastAsia="Times New Roman" w:hAnsiTheme="majorHAnsi" w:cstheme="majorHAnsi"/>
        </w:rPr>
        <w:t>Cette enfance est aussi représentée par les nuages en fond de scène qui évoquent le rêve et l’espoir tout autant qu’un refuge. Le passage avec la marionnette qui s’envole est lui aussi d’une extrême douceur et c’est justement ce qu’il fallait pour traiter d’un tel sujet sans tomber dans le pathos ou la caricature. Les objets convoqués et la musique créent un univers tendre dans lequel la peur et la violence existent mais d’où une échappatoire semble accessible. Le suicide du père apparaitra alors comme une salvation pour cet enfant qui pourra vivre autrement et profiter de sa jeunesse sans la pression malsaine de ce père qui oubliait son fils…</w:t>
      </w:r>
    </w:p>
    <w:p w:rsidR="00AF04F2" w:rsidRPr="007A4A6C" w:rsidRDefault="00AF04F2" w:rsidP="00AF04F2">
      <w:pPr>
        <w:shd w:val="clear" w:color="auto" w:fill="FFFFFF"/>
        <w:spacing w:after="225"/>
        <w:jc w:val="both"/>
        <w:textAlignment w:val="baseline"/>
        <w:rPr>
          <w:rFonts w:asciiTheme="majorHAnsi" w:eastAsia="Times New Roman" w:hAnsiTheme="majorHAnsi" w:cstheme="majorHAnsi"/>
        </w:rPr>
      </w:pPr>
      <w:r w:rsidRPr="007A4A6C">
        <w:rPr>
          <w:rFonts w:asciiTheme="majorHAnsi" w:eastAsia="Times New Roman" w:hAnsiTheme="majorHAnsi" w:cstheme="majorHAnsi"/>
        </w:rPr>
        <w:t>En passant par les objets et par un récit rétrospectif et introspectif, le spectacle touche au cœur et émeut. Une fois la pièce terminée, on n’a qu’une seule envie c’est de faire un gros câlin à ce personnage dont la fragilité et sensibilité débordent de la scène.</w:t>
      </w:r>
    </w:p>
    <w:p w:rsidR="00AF04F2" w:rsidRDefault="00AF04F2" w:rsidP="00AF04F2">
      <w:pPr>
        <w:shd w:val="clear" w:color="auto" w:fill="FFFFFF"/>
        <w:spacing w:after="150"/>
        <w:textAlignment w:val="baseline"/>
        <w:rPr>
          <w:rFonts w:asciiTheme="majorHAnsi" w:eastAsia="Times New Roman" w:hAnsiTheme="majorHAnsi" w:cstheme="majorHAnsi"/>
          <w:b/>
          <w:bCs/>
          <w:bdr w:val="none" w:sz="0" w:space="0" w:color="auto" w:frame="1"/>
        </w:rPr>
      </w:pPr>
      <w:r w:rsidRPr="007A4A6C">
        <w:rPr>
          <w:rFonts w:asciiTheme="majorHAnsi" w:eastAsia="Times New Roman" w:hAnsiTheme="majorHAnsi" w:cstheme="majorHAnsi"/>
          <w:b/>
          <w:bCs/>
          <w:bdr w:val="none" w:sz="0" w:space="0" w:color="auto" w:frame="1"/>
        </w:rPr>
        <w:t xml:space="preserve">Jérémy </w:t>
      </w:r>
      <w:proofErr w:type="spellStart"/>
      <w:r w:rsidRPr="007A4A6C">
        <w:rPr>
          <w:rFonts w:asciiTheme="majorHAnsi" w:eastAsia="Times New Roman" w:hAnsiTheme="majorHAnsi" w:cstheme="majorHAnsi"/>
          <w:b/>
          <w:bCs/>
          <w:bdr w:val="none" w:sz="0" w:space="0" w:color="auto" w:frame="1"/>
        </w:rPr>
        <w:t>Engler</w:t>
      </w:r>
      <w:proofErr w:type="spellEnd"/>
      <w:r w:rsidRPr="007A4A6C">
        <w:rPr>
          <w:rFonts w:asciiTheme="majorHAnsi" w:eastAsia="Times New Roman" w:hAnsiTheme="majorHAnsi" w:cstheme="majorHAnsi"/>
          <w:b/>
          <w:bCs/>
          <w:bdr w:val="none" w:sz="0" w:space="0" w:color="auto" w:frame="1"/>
        </w:rPr>
        <w:br w:type="page"/>
      </w:r>
    </w:p>
    <w:bookmarkStart w:id="1" w:name="_Hlk520482793"/>
    <w:p w:rsidR="00AF04F2" w:rsidRDefault="00AF04F2" w:rsidP="00AF04F2">
      <w:pPr>
        <w:pStyle w:val="Titre1"/>
        <w:shd w:val="clear" w:color="auto" w:fill="F3F3F3"/>
        <w:spacing w:before="0" w:after="150"/>
        <w:jc w:val="center"/>
        <w:rPr>
          <w:rFonts w:ascii="Chewy" w:hAnsi="Chewy"/>
          <w:color w:val="990000"/>
          <w:sz w:val="72"/>
          <w:szCs w:val="72"/>
        </w:rPr>
      </w:pPr>
      <w:r>
        <w:rPr>
          <w:rStyle w:val="Lienhypertexte"/>
          <w:rFonts w:ascii="Chewy" w:hAnsi="Chewy"/>
          <w:color w:val="990000"/>
          <w:sz w:val="72"/>
          <w:szCs w:val="72"/>
        </w:rPr>
        <w:lastRenderedPageBreak/>
        <w:fldChar w:fldCharType="begin"/>
      </w:r>
      <w:r>
        <w:rPr>
          <w:rStyle w:val="Lienhypertexte"/>
          <w:rFonts w:ascii="Chewy" w:hAnsi="Chewy"/>
          <w:color w:val="990000"/>
          <w:sz w:val="72"/>
          <w:szCs w:val="72"/>
        </w:rPr>
        <w:instrText xml:space="preserve"> HYPERLINK "https://le-theatre-cote-coeur.blogspot.com/" </w:instrText>
      </w:r>
      <w:r>
        <w:rPr>
          <w:rStyle w:val="Lienhypertexte"/>
          <w:rFonts w:ascii="Chewy" w:hAnsi="Chewy"/>
          <w:color w:val="990000"/>
          <w:sz w:val="72"/>
          <w:szCs w:val="72"/>
        </w:rPr>
        <w:fldChar w:fldCharType="separate"/>
      </w:r>
      <w:r>
        <w:rPr>
          <w:rStyle w:val="Lienhypertexte"/>
          <w:rFonts w:ascii="Chewy" w:hAnsi="Chewy"/>
          <w:color w:val="990000"/>
          <w:sz w:val="72"/>
          <w:szCs w:val="72"/>
        </w:rPr>
        <w:t>Le Théâtre côté Cœur</w:t>
      </w:r>
      <w:r>
        <w:rPr>
          <w:rStyle w:val="Lienhypertexte"/>
          <w:rFonts w:ascii="Chewy" w:hAnsi="Chewy"/>
          <w:color w:val="990000"/>
          <w:sz w:val="72"/>
          <w:szCs w:val="72"/>
        </w:rPr>
        <w:fldChar w:fldCharType="end"/>
      </w:r>
    </w:p>
    <w:p w:rsidR="00AF04F2" w:rsidRPr="00575B44" w:rsidRDefault="00AF04F2" w:rsidP="00AF04F2">
      <w:pPr>
        <w:pBdr>
          <w:top w:val="single" w:sz="2" w:space="0" w:color="000000"/>
          <w:bottom w:val="single" w:sz="6" w:space="0" w:color="444444"/>
        </w:pBdr>
        <w:spacing w:after="15"/>
        <w:ind w:left="-225" w:right="-225"/>
        <w:jc w:val="center"/>
        <w:outlineLvl w:val="1"/>
        <w:rPr>
          <w:rFonts w:asciiTheme="majorHAnsi" w:eastAsia="Times New Roman" w:hAnsiTheme="majorHAnsi" w:cstheme="majorHAnsi"/>
          <w:b/>
          <w:bCs/>
          <w:color w:val="444444"/>
          <w:sz w:val="20"/>
          <w:szCs w:val="20"/>
        </w:rPr>
      </w:pPr>
      <w:r w:rsidRPr="00575B44">
        <w:rPr>
          <w:rFonts w:asciiTheme="majorHAnsi" w:eastAsia="Times New Roman" w:hAnsiTheme="majorHAnsi" w:cstheme="majorHAnsi"/>
          <w:b/>
          <w:bCs/>
          <w:color w:val="444444"/>
          <w:sz w:val="20"/>
          <w:szCs w:val="20"/>
        </w:rPr>
        <w:t>samedi 14 juillet 2018</w:t>
      </w:r>
      <w:bookmarkStart w:id="2" w:name="85444545992646590"/>
      <w:bookmarkEnd w:id="2"/>
    </w:p>
    <w:bookmarkEnd w:id="1"/>
    <w:p w:rsidR="00AF04F2" w:rsidRPr="00001A5C" w:rsidRDefault="00AF04F2" w:rsidP="00AF04F2">
      <w:pPr>
        <w:spacing w:after="160" w:line="259" w:lineRule="auto"/>
        <w:rPr>
          <w:b/>
          <w:bCs/>
        </w:rPr>
      </w:pPr>
      <w:r>
        <w:rPr>
          <w:b/>
          <w:u w:val="single"/>
        </w:rPr>
        <w:t xml:space="preserve"> </w:t>
      </w:r>
    </w:p>
    <w:p w:rsidR="00AF04F2" w:rsidRPr="00AF04F2" w:rsidRDefault="00AF04F2" w:rsidP="00AF04F2">
      <w:pPr>
        <w:spacing w:after="160" w:line="259" w:lineRule="auto"/>
        <w:jc w:val="center"/>
        <w:rPr>
          <w:b/>
          <w:bCs/>
          <w:sz w:val="32"/>
          <w:szCs w:val="32"/>
        </w:rPr>
      </w:pPr>
      <w:r w:rsidRPr="00AF04F2">
        <w:rPr>
          <w:b/>
          <w:bCs/>
          <w:sz w:val="32"/>
          <w:szCs w:val="32"/>
        </w:rPr>
        <w:t>JE T'AIME PAPA MAIS MERCI D'ETRE MORT</w:t>
      </w:r>
    </w:p>
    <w:p w:rsidR="00AF04F2" w:rsidRPr="00001A5C" w:rsidRDefault="00AF04F2" w:rsidP="00AF04F2">
      <w:pPr>
        <w:spacing w:after="160" w:line="259" w:lineRule="auto"/>
        <w:jc w:val="center"/>
        <w:rPr>
          <w:b/>
          <w:bCs/>
        </w:rPr>
      </w:pPr>
      <w:r w:rsidRPr="00001A5C">
        <w:rPr>
          <w:b/>
          <w:bCs/>
        </w:rPr>
        <w:t>RÉSILIENCE ET POÉSIE</w:t>
      </w:r>
    </w:p>
    <w:p w:rsidR="00AF04F2" w:rsidRPr="00001A5C" w:rsidRDefault="00AF04F2" w:rsidP="00AF04F2">
      <w:pPr>
        <w:spacing w:after="160" w:line="259" w:lineRule="auto"/>
        <w:jc w:val="center"/>
        <w:rPr>
          <w:b/>
          <w:bCs/>
        </w:rPr>
      </w:pPr>
      <w:r w:rsidRPr="00001A5C">
        <w:rPr>
          <w:b/>
          <w:bCs/>
        </w:rPr>
        <w:t>***</w:t>
      </w:r>
    </w:p>
    <w:p w:rsidR="00AF04F2" w:rsidRPr="00001A5C" w:rsidRDefault="00AF04F2" w:rsidP="00AF04F2">
      <w:pPr>
        <w:spacing w:after="160" w:line="259" w:lineRule="auto"/>
        <w:jc w:val="center"/>
      </w:pPr>
      <w:r w:rsidRPr="00001A5C">
        <w:rPr>
          <w:noProof/>
        </w:rPr>
        <w:drawing>
          <wp:inline distT="0" distB="0" distL="0" distR="0" wp14:anchorId="6CC2FE94" wp14:editId="0FAD5ED7">
            <wp:extent cx="894715" cy="1068316"/>
            <wp:effectExtent l="0" t="0" r="635" b="0"/>
            <wp:docPr id="4" name="Image 4" descr="https://2.bp.blogspot.com/-JW4QgVx8rt4/W0mckeFnuJI/AAAAAAAAD80/-x87R-s1lFozQxRFY1k7zwc9VpU2yepAACLcBGAs/s320/je%2Btaime%2Bpap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JW4QgVx8rt4/W0mckeFnuJI/AAAAAAAAD80/-x87R-s1lFozQxRFY1k7zwc9VpU2yepAACLcBGAs/s320/je%2Btaime%2Bpapa.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3778" cy="1079137"/>
                    </a:xfrm>
                    <a:prstGeom prst="rect">
                      <a:avLst/>
                    </a:prstGeom>
                    <a:noFill/>
                    <a:ln>
                      <a:noFill/>
                    </a:ln>
                  </pic:spPr>
                </pic:pic>
              </a:graphicData>
            </a:graphic>
          </wp:inline>
        </w:drawing>
      </w:r>
    </w:p>
    <w:p w:rsidR="00AF04F2" w:rsidRPr="00001A5C" w:rsidRDefault="00AF04F2" w:rsidP="00AF04F2">
      <w:pPr>
        <w:spacing w:after="160" w:line="259" w:lineRule="auto"/>
      </w:pPr>
      <w:r w:rsidRPr="00001A5C">
        <w:t xml:space="preserve">Le Théâtre des </w:t>
      </w:r>
      <w:proofErr w:type="spellStart"/>
      <w:r w:rsidRPr="00001A5C">
        <w:t>Tarabates</w:t>
      </w:r>
      <w:proofErr w:type="spellEnd"/>
      <w:r w:rsidRPr="00001A5C">
        <w:t xml:space="preserve"> est une compagnie créée par Philippe Saumont. </w:t>
      </w:r>
      <w:r w:rsidRPr="00001A5C">
        <w:rPr>
          <w:b/>
          <w:bCs/>
        </w:rPr>
        <w:t>Marionnettiste de formation</w:t>
      </w:r>
      <w:r w:rsidRPr="00001A5C">
        <w:t> il aborde avec poésie et créativité des thèmes sérieux dans des spectacles plus particulièrement destinés au jeune public.</w:t>
      </w:r>
    </w:p>
    <w:p w:rsidR="00AF04F2" w:rsidRPr="00001A5C" w:rsidRDefault="00AF04F2" w:rsidP="00AF04F2">
      <w:pPr>
        <w:spacing w:after="160" w:line="259" w:lineRule="auto"/>
      </w:pPr>
      <w:r w:rsidRPr="00001A5C">
        <w:t>Avec "</w:t>
      </w:r>
      <w:r w:rsidRPr="00001A5C">
        <w:rPr>
          <w:i/>
          <w:iCs/>
        </w:rPr>
        <w:t>Je t'aime papa mais merci d'être mort</w:t>
      </w:r>
      <w:r w:rsidRPr="00001A5C">
        <w:t>" il utilise les mots de l'enfance pour parler de cette violence familiale. Cadet d'une fratrie de trois l'enfant n'a pas de place à lui dans cette maison étroite. Le père ouvrier est souvent absent. Et quand il rentre fatigué du travail et saoul des soirées avec les copains, c'est la mère au foyer et les enfants qui trinquent. La violence quotidienne. Alors l'enfant se tourne vers le ciel, ses nuages et ses étoiles. Dans cet univers empreint de poésie et de musique (live) il trouve la force de fuir ses cauchemars et ceux du père, ancien de la guerre d'Algérie.</w:t>
      </w:r>
    </w:p>
    <w:p w:rsidR="00AF04F2" w:rsidRPr="00001A5C" w:rsidRDefault="00AF04F2" w:rsidP="00AF04F2">
      <w:pPr>
        <w:spacing w:after="160" w:line="259" w:lineRule="auto"/>
      </w:pPr>
      <w:r w:rsidRPr="00001A5C">
        <w:rPr>
          <w:noProof/>
        </w:rPr>
        <w:drawing>
          <wp:inline distT="0" distB="0" distL="0" distR="0" wp14:anchorId="091C2750" wp14:editId="181CED4D">
            <wp:extent cx="2126260" cy="1196024"/>
            <wp:effectExtent l="0" t="0" r="7620" b="4445"/>
            <wp:docPr id="5" name="Image 5" descr="https://4.bp.blogspot.com/-3nnt_TZdoT4/W0mdIj5UurI/AAAAAAAAD88/1l_qxF5tjL4EJoXQ1OK0KwN1tw78HHOjwCLcBGAs/s320/8d161665cc09488d76de567bb84aee11-pordic-un-spectacle-autour-de-la-resilienc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3nnt_TZdoT4/W0mdIj5UurI/AAAAAAAAD88/1l_qxF5tjL4EJoXQ1OK0KwN1tw78HHOjwCLcBGAs/s320/8d161665cc09488d76de567bb84aee11-pordic-un-spectacle-autour-de-la-resilienc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7583" cy="1208018"/>
                    </a:xfrm>
                    <a:prstGeom prst="rect">
                      <a:avLst/>
                    </a:prstGeom>
                    <a:noFill/>
                    <a:ln>
                      <a:noFill/>
                    </a:ln>
                  </pic:spPr>
                </pic:pic>
              </a:graphicData>
            </a:graphic>
          </wp:inline>
        </w:drawing>
      </w:r>
    </w:p>
    <w:p w:rsidR="00AF04F2" w:rsidRPr="00001A5C" w:rsidRDefault="00AF04F2" w:rsidP="00AF04F2">
      <w:pPr>
        <w:spacing w:after="160" w:line="259" w:lineRule="auto"/>
      </w:pPr>
      <w:r w:rsidRPr="00001A5C">
        <w:t>C'est une</w:t>
      </w:r>
      <w:r w:rsidRPr="00001A5C">
        <w:rPr>
          <w:b/>
          <w:bCs/>
        </w:rPr>
        <w:t> histoire de résilience</w:t>
      </w:r>
      <w:r w:rsidRPr="00001A5C">
        <w:t>, le récit d'un enfant qui a grandi dans un univers familial défavorable, </w:t>
      </w:r>
      <w:r w:rsidRPr="00001A5C">
        <w:rPr>
          <w:b/>
          <w:bCs/>
        </w:rPr>
        <w:t>mais pas le récit d'une victime</w:t>
      </w:r>
      <w:r w:rsidRPr="00001A5C">
        <w:t>. Avec des mots simples il trace son chemin vers l'adulte qu'il deviendra, prouvant que rien n'est écrit et qu'il est possible de s'en sortir.</w:t>
      </w:r>
    </w:p>
    <w:p w:rsidR="00AF04F2" w:rsidRPr="00001A5C" w:rsidRDefault="00AF04F2" w:rsidP="00AF04F2">
      <w:pPr>
        <w:spacing w:after="160" w:line="259" w:lineRule="auto"/>
      </w:pPr>
      <w:r w:rsidRPr="00001A5C">
        <w:t>Poète et conteur </w:t>
      </w:r>
      <w:r w:rsidRPr="00001A5C">
        <w:rPr>
          <w:b/>
          <w:bCs/>
        </w:rPr>
        <w:t>Philippe Saumont</w:t>
      </w:r>
      <w:r w:rsidRPr="00001A5C">
        <w:t> crée un spectacle qui met l'accent sur l'esthétique. Ses nuages sont faits de barbe à papa, ses planètes sont des bonbons géants. L'image du père est un géant froid et menaçant. Un masque de pâte (à pizza?) illustre l'enfant qui étouffe dans cet atmosphère de violence. Et c'est la poésie et le rêve qui l'emportent. Il manque juste un peu de rythme pour que l'émotion soit totale.</w:t>
      </w:r>
    </w:p>
    <w:p w:rsidR="00AF04F2" w:rsidRPr="00001A5C" w:rsidRDefault="00AF04F2" w:rsidP="00AF04F2">
      <w:pPr>
        <w:spacing w:after="160"/>
      </w:pPr>
      <w:r w:rsidRPr="00001A5C">
        <w:rPr>
          <w:i/>
          <w:iCs/>
        </w:rPr>
        <w:t xml:space="preserve">Je t'aime papa mais merci d'être mort, de Philippe Saumont, mis en scène par l'auteur, avec Christophe </w:t>
      </w:r>
      <w:proofErr w:type="spellStart"/>
      <w:r w:rsidRPr="00001A5C">
        <w:rPr>
          <w:i/>
          <w:iCs/>
        </w:rPr>
        <w:t>Ecobichon</w:t>
      </w:r>
      <w:proofErr w:type="spellEnd"/>
      <w:r w:rsidRPr="00001A5C">
        <w:rPr>
          <w:i/>
          <w:iCs/>
        </w:rPr>
        <w:t>, musique Yann Honoré, manipulation &amp; jeu Geoffrey Saumont</w:t>
      </w:r>
      <w:r w:rsidRPr="00001A5C">
        <w:br/>
      </w:r>
      <w:r w:rsidRPr="00001A5C">
        <w:rPr>
          <w:i/>
          <w:iCs/>
        </w:rPr>
        <w:br/>
      </w:r>
      <w:r w:rsidRPr="00001A5C">
        <w:rPr>
          <w:b/>
          <w:bCs/>
        </w:rPr>
        <w:t>C'EST OU ? C'EST QUAND ?</w:t>
      </w:r>
    </w:p>
    <w:p w:rsidR="00AF04F2" w:rsidRPr="006C5143" w:rsidRDefault="00AF04F2" w:rsidP="006C5143">
      <w:pPr>
        <w:jc w:val="right"/>
        <w:rPr>
          <w:sz w:val="20"/>
          <w:szCs w:val="20"/>
        </w:rPr>
      </w:pPr>
      <w:r w:rsidRPr="006C5143">
        <w:rPr>
          <w:sz w:val="20"/>
          <w:szCs w:val="20"/>
        </w:rPr>
        <w:t>Avignon Festival Off 2018</w:t>
      </w:r>
    </w:p>
    <w:p w:rsidR="00AF04F2" w:rsidRPr="006C5143" w:rsidRDefault="00AF04F2" w:rsidP="006C5143">
      <w:pPr>
        <w:jc w:val="right"/>
        <w:rPr>
          <w:sz w:val="20"/>
          <w:szCs w:val="20"/>
        </w:rPr>
      </w:pPr>
      <w:r w:rsidRPr="006C5143">
        <w:rPr>
          <w:sz w:val="20"/>
          <w:szCs w:val="20"/>
        </w:rPr>
        <w:t>11 Gilgamesh Belleville - 11 Bd Raspail 84000 Avignon</w:t>
      </w:r>
    </w:p>
    <w:p w:rsidR="00AF04F2" w:rsidRPr="006C5143" w:rsidRDefault="00AF04F2" w:rsidP="006C5143">
      <w:pPr>
        <w:jc w:val="right"/>
        <w:rPr>
          <w:sz w:val="20"/>
          <w:szCs w:val="20"/>
        </w:rPr>
      </w:pPr>
      <w:r w:rsidRPr="006C5143">
        <w:rPr>
          <w:sz w:val="20"/>
          <w:szCs w:val="20"/>
        </w:rPr>
        <w:t xml:space="preserve">Du 6 au 27 </w:t>
      </w:r>
      <w:proofErr w:type="spellStart"/>
      <w:r w:rsidRPr="006C5143">
        <w:rPr>
          <w:sz w:val="20"/>
          <w:szCs w:val="20"/>
        </w:rPr>
        <w:t>juillmet</w:t>
      </w:r>
      <w:proofErr w:type="spellEnd"/>
      <w:r w:rsidRPr="006C5143">
        <w:rPr>
          <w:sz w:val="20"/>
          <w:szCs w:val="20"/>
        </w:rPr>
        <w:t xml:space="preserve"> - 10h - Durée 1h10</w:t>
      </w:r>
    </w:p>
    <w:p w:rsidR="00AF04F2" w:rsidRPr="00001A5C" w:rsidRDefault="00AF04F2" w:rsidP="006C5143">
      <w:pPr>
        <w:jc w:val="right"/>
      </w:pPr>
      <w:r w:rsidRPr="006C5143">
        <w:rPr>
          <w:sz w:val="20"/>
          <w:szCs w:val="20"/>
        </w:rPr>
        <w:t>Tous publics à partir de 12 ans</w:t>
      </w:r>
      <w:r w:rsidRPr="00001A5C">
        <w:t> </w:t>
      </w:r>
    </w:p>
    <w:p w:rsidR="00AF04F2" w:rsidRDefault="00AF04F2" w:rsidP="00AF04F2"/>
    <w:p w:rsidR="006C5143" w:rsidRDefault="006C5143" w:rsidP="006C5143">
      <w:pPr>
        <w:pStyle w:val="Titre1"/>
        <w:spacing w:before="0" w:after="0"/>
        <w:jc w:val="center"/>
        <w:textAlignment w:val="baseline"/>
        <w:rPr>
          <w:noProof/>
        </w:rPr>
      </w:pPr>
    </w:p>
    <w:p w:rsidR="006C5143" w:rsidRDefault="006C5143" w:rsidP="006C5143">
      <w:pPr>
        <w:pStyle w:val="Titre1"/>
        <w:spacing w:before="0" w:after="0"/>
        <w:jc w:val="center"/>
        <w:textAlignment w:val="baseline"/>
        <w:rPr>
          <w:rFonts w:asciiTheme="majorHAnsi" w:hAnsiTheme="majorHAnsi" w:cstheme="majorHAnsi"/>
          <w:b w:val="0"/>
          <w:bCs/>
        </w:rPr>
      </w:pPr>
      <w:r>
        <w:rPr>
          <w:noProof/>
        </w:rPr>
        <w:drawing>
          <wp:inline distT="0" distB="0" distL="0" distR="0" wp14:anchorId="20261ED4" wp14:editId="3D7A4465">
            <wp:extent cx="6324143" cy="217868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138" r="4751" b="30530"/>
                    <a:stretch/>
                  </pic:blipFill>
                  <pic:spPr bwMode="auto">
                    <a:xfrm>
                      <a:off x="0" y="0"/>
                      <a:ext cx="6326535" cy="2179509"/>
                    </a:xfrm>
                    <a:prstGeom prst="rect">
                      <a:avLst/>
                    </a:prstGeom>
                    <a:ln>
                      <a:noFill/>
                    </a:ln>
                    <a:extLst>
                      <a:ext uri="{53640926-AAD7-44D8-BBD7-CCE9431645EC}">
                        <a14:shadowObscured xmlns:a14="http://schemas.microsoft.com/office/drawing/2010/main"/>
                      </a:ext>
                    </a:extLst>
                  </pic:spPr>
                </pic:pic>
              </a:graphicData>
            </a:graphic>
          </wp:inline>
        </w:drawing>
      </w:r>
    </w:p>
    <w:p w:rsidR="006C5143" w:rsidRPr="006C5143" w:rsidRDefault="006C5143" w:rsidP="006C5143">
      <w:pPr>
        <w:pStyle w:val="Titre1"/>
        <w:spacing w:before="0" w:after="0"/>
        <w:jc w:val="center"/>
        <w:textAlignment w:val="baseline"/>
        <w:rPr>
          <w:rFonts w:asciiTheme="majorHAnsi" w:hAnsiTheme="majorHAnsi" w:cstheme="majorHAnsi"/>
          <w:b w:val="0"/>
        </w:rPr>
      </w:pPr>
      <w:r w:rsidRPr="006C5143">
        <w:rPr>
          <w:rFonts w:asciiTheme="majorHAnsi" w:hAnsiTheme="majorHAnsi" w:cstheme="majorHAnsi"/>
          <w:b w:val="0"/>
          <w:bCs/>
        </w:rPr>
        <w:t>JE T’AIME PAPA MAIS MERCI D’ÊTRE MORT – MES Philippe Saumont – Festival Avignon OFF 2018 – 11 Gilgamesh</w:t>
      </w:r>
    </w:p>
    <w:p w:rsidR="006C5143" w:rsidRDefault="00E7628D" w:rsidP="006C5143">
      <w:pPr>
        <w:jc w:val="center"/>
        <w:textAlignment w:val="baseline"/>
        <w:rPr>
          <w:rStyle w:val="author"/>
          <w:rFonts w:asciiTheme="majorHAnsi" w:hAnsiTheme="majorHAnsi" w:cstheme="majorHAnsi"/>
          <w:caps/>
          <w:spacing w:val="15"/>
          <w:bdr w:val="none" w:sz="0" w:space="0" w:color="auto" w:frame="1"/>
        </w:rPr>
      </w:pPr>
      <w:hyperlink r:id="rId38" w:history="1">
        <w:r w:rsidR="006C5143" w:rsidRPr="006C5143">
          <w:rPr>
            <w:rStyle w:val="Lienhypertexte"/>
            <w:rFonts w:asciiTheme="majorHAnsi" w:hAnsiTheme="majorHAnsi" w:cstheme="majorHAnsi"/>
            <w:caps/>
            <w:color w:val="auto"/>
            <w:spacing w:val="15"/>
            <w:u w:val="none"/>
            <w:bdr w:val="none" w:sz="0" w:space="0" w:color="auto" w:frame="1"/>
          </w:rPr>
          <w:t>15 JUILLET 2018</w:t>
        </w:r>
      </w:hyperlink>
      <w:r w:rsidR="006C5143" w:rsidRPr="006C5143">
        <w:rPr>
          <w:rStyle w:val="sep"/>
          <w:rFonts w:asciiTheme="majorHAnsi" w:hAnsiTheme="majorHAnsi" w:cstheme="majorHAnsi"/>
          <w:caps/>
          <w:spacing w:val="15"/>
          <w:bdr w:val="none" w:sz="0" w:space="0" w:color="auto" w:frame="1"/>
        </w:rPr>
        <w:t> / </w:t>
      </w:r>
      <w:hyperlink r:id="rId39" w:history="1">
        <w:r w:rsidR="006C5143" w:rsidRPr="006C5143">
          <w:rPr>
            <w:rStyle w:val="Lienhypertexte"/>
            <w:rFonts w:asciiTheme="majorHAnsi" w:hAnsiTheme="majorHAnsi" w:cstheme="majorHAnsi"/>
            <w:caps/>
            <w:color w:val="auto"/>
            <w:spacing w:val="15"/>
            <w:u w:val="none"/>
            <w:bdr w:val="none" w:sz="0" w:space="0" w:color="auto" w:frame="1"/>
          </w:rPr>
          <w:t>VEROBENO</w:t>
        </w:r>
      </w:hyperlink>
    </w:p>
    <w:p w:rsidR="006C5143" w:rsidRPr="006C5143" w:rsidRDefault="006C5143" w:rsidP="006C5143">
      <w:pPr>
        <w:jc w:val="center"/>
        <w:textAlignment w:val="baseline"/>
        <w:rPr>
          <w:rFonts w:asciiTheme="majorHAnsi" w:hAnsiTheme="majorHAnsi" w:cstheme="majorHAnsi"/>
          <w:caps/>
          <w:spacing w:val="15"/>
        </w:rPr>
      </w:pPr>
    </w:p>
    <w:p w:rsidR="006C5143" w:rsidRPr="006C5143" w:rsidRDefault="006C5143" w:rsidP="006C5143">
      <w:pPr>
        <w:pStyle w:val="NormalWeb"/>
        <w:shd w:val="clear" w:color="auto" w:fill="380804"/>
        <w:spacing w:before="0" w:beforeAutospacing="0" w:after="408" w:afterAutospacing="0"/>
        <w:jc w:val="center"/>
        <w:textAlignment w:val="baseline"/>
        <w:rPr>
          <w:rFonts w:asciiTheme="majorHAnsi" w:hAnsiTheme="majorHAnsi" w:cstheme="majorHAnsi"/>
          <w:color w:val="8C8C8C"/>
        </w:rPr>
      </w:pPr>
      <w:r w:rsidRPr="006C5143">
        <w:rPr>
          <w:rFonts w:asciiTheme="majorHAnsi" w:hAnsiTheme="majorHAnsi" w:cstheme="majorHAnsi"/>
          <w:noProof/>
          <w:color w:val="8C8C8C"/>
        </w:rPr>
        <w:drawing>
          <wp:inline distT="0" distB="0" distL="0" distR="0">
            <wp:extent cx="2365394" cy="2814686"/>
            <wp:effectExtent l="0" t="0" r="0" b="5080"/>
            <wp:docPr id="17" name="Image 17" descr="spectacle_2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tacle_23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9339" cy="2843180"/>
                    </a:xfrm>
                    <a:prstGeom prst="rect">
                      <a:avLst/>
                    </a:prstGeom>
                    <a:noFill/>
                    <a:ln>
                      <a:noFill/>
                    </a:ln>
                  </pic:spPr>
                </pic:pic>
              </a:graphicData>
            </a:graphic>
          </wp:inline>
        </w:drawing>
      </w:r>
    </w:p>
    <w:p w:rsidR="006C5143" w:rsidRPr="006C5143" w:rsidRDefault="006C5143" w:rsidP="006C5143">
      <w:pPr>
        <w:pStyle w:val="NormalWeb"/>
        <w:shd w:val="clear" w:color="auto" w:fill="380804"/>
        <w:spacing w:before="0" w:beforeAutospacing="0" w:after="408" w:afterAutospacing="0"/>
        <w:textAlignment w:val="baseline"/>
        <w:rPr>
          <w:rFonts w:asciiTheme="majorHAnsi" w:hAnsiTheme="majorHAnsi" w:cstheme="majorHAnsi"/>
          <w:color w:val="8C8C8C"/>
        </w:rPr>
      </w:pPr>
      <w:r w:rsidRPr="006C5143">
        <w:rPr>
          <w:rFonts w:asciiTheme="majorHAnsi" w:hAnsiTheme="majorHAnsi" w:cstheme="majorHAnsi"/>
          <w:color w:val="8C8C8C"/>
        </w:rPr>
        <w:t> </w:t>
      </w:r>
    </w:p>
    <w:p w:rsidR="006C5143" w:rsidRPr="006C5143" w:rsidRDefault="006C5143" w:rsidP="006C5143">
      <w:pPr>
        <w:pStyle w:val="NormalWeb"/>
        <w:shd w:val="clear" w:color="auto" w:fill="380804"/>
        <w:spacing w:before="0" w:beforeAutospacing="0" w:after="408" w:afterAutospacing="0"/>
        <w:jc w:val="both"/>
        <w:textAlignment w:val="baseline"/>
        <w:rPr>
          <w:rFonts w:asciiTheme="majorHAnsi" w:hAnsiTheme="majorHAnsi" w:cstheme="majorHAnsi"/>
          <w:color w:val="8C8C8C"/>
        </w:rPr>
      </w:pPr>
      <w:r w:rsidRPr="006C5143">
        <w:rPr>
          <w:rFonts w:asciiTheme="majorHAnsi" w:hAnsiTheme="majorHAnsi" w:cstheme="majorHAnsi"/>
          <w:color w:val="8C8C8C"/>
        </w:rPr>
        <w:t>Quand on entre dans le 11 Gilgamesh, un homme nous tend une barba à papa : nous pouvons, si nous le souhaitons, « manger une partie du décor ». Dans la salle, un voile translucide sépare les spectateurs de la scène. Un homme entre, silencieux, et commence à raconter : son enfance, son père qui buvait du vin, trop de vin, sa mère, qui cachait avec des cols roulés les marques des coups sur le cou de son fils, parce qu’il ne fallait rien dire. Une enfance gâchée, donc, et une seconde naissance le jour où ce père est mort.</w:t>
      </w:r>
    </w:p>
    <w:p w:rsidR="006C5143" w:rsidRPr="006C5143" w:rsidRDefault="006C5143" w:rsidP="006C5143">
      <w:pPr>
        <w:pStyle w:val="NormalWeb"/>
        <w:shd w:val="clear" w:color="auto" w:fill="380804"/>
        <w:spacing w:before="0" w:beforeAutospacing="0" w:after="408" w:afterAutospacing="0"/>
        <w:jc w:val="both"/>
        <w:textAlignment w:val="baseline"/>
        <w:rPr>
          <w:rFonts w:asciiTheme="majorHAnsi" w:hAnsiTheme="majorHAnsi" w:cstheme="majorHAnsi"/>
          <w:color w:val="8C8C8C"/>
        </w:rPr>
      </w:pPr>
      <w:r w:rsidRPr="006C5143">
        <w:rPr>
          <w:rFonts w:asciiTheme="majorHAnsi" w:hAnsiTheme="majorHAnsi" w:cstheme="majorHAnsi"/>
          <w:color w:val="8C8C8C"/>
        </w:rPr>
        <w:t>« J’aurais pu écrire que je suis né deux fois. La première, le jour de ma naissance et la deuxième, le jour où mon père est mort. »</w:t>
      </w:r>
    </w:p>
    <w:p w:rsidR="006C5143" w:rsidRPr="006C5143" w:rsidRDefault="006C5143" w:rsidP="006C5143">
      <w:pPr>
        <w:pStyle w:val="NormalWeb"/>
        <w:shd w:val="clear" w:color="auto" w:fill="380804"/>
        <w:spacing w:before="0" w:beforeAutospacing="0" w:after="408" w:afterAutospacing="0"/>
        <w:jc w:val="both"/>
        <w:textAlignment w:val="baseline"/>
        <w:rPr>
          <w:rFonts w:asciiTheme="majorHAnsi" w:hAnsiTheme="majorHAnsi" w:cstheme="majorHAnsi"/>
          <w:color w:val="8C8C8C"/>
        </w:rPr>
      </w:pPr>
      <w:r w:rsidRPr="006C5143">
        <w:rPr>
          <w:rFonts w:asciiTheme="majorHAnsi" w:hAnsiTheme="majorHAnsi" w:cstheme="majorHAnsi"/>
          <w:color w:val="8C8C8C"/>
        </w:rPr>
        <w:lastRenderedPageBreak/>
        <w:t xml:space="preserve">On déguste donc une barbe à papa, et l’on écoute le comédien raconter cette enfance qui sera figurée par une succession d’effets : un mécanisme fait tourner des nuages (la fameuse barbe à papa), une marionnette flottera au-dessus d’une table, des bonbons flotteront aussi, une homme-marionnette apparaitra, un livre partira en fumée… le tout est très joli et le travail de Philippe Saumont, auteur et marionnettiste, est d’une grande poésie. Mais l’ensemble donne au final l’impression d’un succession de numéros enfilés les uns après les autres qui ne réussissent pas à compenser ensemble sans aspérité. Est-ce uniquement le texte ? Le comédien Christophe </w:t>
      </w:r>
      <w:proofErr w:type="spellStart"/>
      <w:r w:rsidRPr="006C5143">
        <w:rPr>
          <w:rFonts w:asciiTheme="majorHAnsi" w:hAnsiTheme="majorHAnsi" w:cstheme="majorHAnsi"/>
          <w:color w:val="8C8C8C"/>
        </w:rPr>
        <w:t>Ecobichon</w:t>
      </w:r>
      <w:proofErr w:type="spellEnd"/>
      <w:r w:rsidRPr="006C5143">
        <w:rPr>
          <w:rFonts w:asciiTheme="majorHAnsi" w:hAnsiTheme="majorHAnsi" w:cstheme="majorHAnsi"/>
          <w:color w:val="8C8C8C"/>
        </w:rPr>
        <w:t xml:space="preserve"> ne parvient pas à y donner assez de souffle ni d’émotion, sa part d’enfance n’affleure pas à la surface. On reste donc derrière ce voile dressé entre nous, voile qui ne tombera qu’à la fin, juste avant le noir final. Un peu trop tard.</w:t>
      </w:r>
    </w:p>
    <w:p w:rsidR="006C5143" w:rsidRPr="006C5143" w:rsidRDefault="006C5143" w:rsidP="006C5143">
      <w:pPr>
        <w:pStyle w:val="NormalWeb"/>
        <w:shd w:val="clear" w:color="auto" w:fill="380804"/>
        <w:spacing w:before="0" w:beforeAutospacing="0" w:after="408" w:afterAutospacing="0"/>
        <w:jc w:val="both"/>
        <w:textAlignment w:val="baseline"/>
        <w:rPr>
          <w:rFonts w:asciiTheme="majorHAnsi" w:hAnsiTheme="majorHAnsi" w:cstheme="majorHAnsi"/>
          <w:color w:val="8C8C8C"/>
        </w:rPr>
      </w:pPr>
      <w:r w:rsidRPr="006C5143">
        <w:rPr>
          <w:rFonts w:asciiTheme="majorHAnsi" w:hAnsiTheme="majorHAnsi" w:cstheme="majorHAnsi"/>
          <w:color w:val="8C8C8C"/>
        </w:rPr>
        <w:t>Une déception, donc, qui nous laisse au bord du chemin. Dommage, car on avait très, très envie d’en être.</w:t>
      </w:r>
    </w:p>
    <w:p w:rsidR="006C5143" w:rsidRPr="006C5143" w:rsidRDefault="006C5143" w:rsidP="006C5143">
      <w:pPr>
        <w:pStyle w:val="NormalWeb"/>
        <w:shd w:val="clear" w:color="auto" w:fill="380804"/>
        <w:spacing w:before="0" w:beforeAutospacing="0" w:after="0" w:afterAutospacing="0"/>
        <w:jc w:val="right"/>
        <w:textAlignment w:val="baseline"/>
        <w:rPr>
          <w:rFonts w:asciiTheme="majorHAnsi" w:hAnsiTheme="majorHAnsi" w:cstheme="majorHAnsi"/>
          <w:color w:val="8C8C8C"/>
          <w:sz w:val="20"/>
          <w:szCs w:val="20"/>
        </w:rPr>
      </w:pPr>
      <w:r w:rsidRPr="006C5143">
        <w:rPr>
          <w:rStyle w:val="Accentuation"/>
          <w:rFonts w:asciiTheme="majorHAnsi" w:hAnsiTheme="majorHAnsi" w:cstheme="majorHAnsi"/>
          <w:color w:val="8C8C8C"/>
          <w:sz w:val="20"/>
          <w:szCs w:val="20"/>
          <w:bdr w:val="none" w:sz="0" w:space="0" w:color="auto" w:frame="1"/>
        </w:rPr>
        <w:t>Je t’aime papa, mais merci d’être mort, de Philippe Saumont</w:t>
      </w:r>
    </w:p>
    <w:p w:rsidR="006C5143" w:rsidRPr="006C5143" w:rsidRDefault="006C5143" w:rsidP="006C5143">
      <w:pPr>
        <w:pStyle w:val="NormalWeb"/>
        <w:shd w:val="clear" w:color="auto" w:fill="380804"/>
        <w:spacing w:before="0" w:beforeAutospacing="0" w:after="0" w:afterAutospacing="0"/>
        <w:jc w:val="right"/>
        <w:textAlignment w:val="baseline"/>
        <w:rPr>
          <w:rFonts w:asciiTheme="majorHAnsi" w:hAnsiTheme="majorHAnsi" w:cstheme="majorHAnsi"/>
          <w:color w:val="8C8C8C"/>
          <w:sz w:val="20"/>
          <w:szCs w:val="20"/>
        </w:rPr>
      </w:pPr>
      <w:r w:rsidRPr="006C5143">
        <w:rPr>
          <w:rStyle w:val="Accentuation"/>
          <w:rFonts w:asciiTheme="majorHAnsi" w:hAnsiTheme="majorHAnsi" w:cstheme="majorHAnsi"/>
          <w:color w:val="8C8C8C"/>
          <w:sz w:val="20"/>
          <w:szCs w:val="20"/>
          <w:bdr w:val="none" w:sz="0" w:space="0" w:color="auto" w:frame="1"/>
        </w:rPr>
        <w:t xml:space="preserve">Mise en scène : Philippe Saumont </w:t>
      </w:r>
      <w:proofErr w:type="spellStart"/>
      <w:r w:rsidRPr="006C5143">
        <w:rPr>
          <w:rStyle w:val="Accentuation"/>
          <w:rFonts w:asciiTheme="majorHAnsi" w:hAnsiTheme="majorHAnsi" w:cstheme="majorHAnsi"/>
          <w:color w:val="8C8C8C"/>
          <w:sz w:val="20"/>
          <w:szCs w:val="20"/>
          <w:bdr w:val="none" w:sz="0" w:space="0" w:color="auto" w:frame="1"/>
        </w:rPr>
        <w:t>Leonor</w:t>
      </w:r>
      <w:proofErr w:type="spellEnd"/>
      <w:r w:rsidRPr="006C5143">
        <w:rPr>
          <w:rStyle w:val="Accentuation"/>
          <w:rFonts w:asciiTheme="majorHAnsi" w:hAnsiTheme="majorHAnsi" w:cstheme="majorHAnsi"/>
          <w:color w:val="8C8C8C"/>
          <w:sz w:val="20"/>
          <w:szCs w:val="20"/>
          <w:bdr w:val="none" w:sz="0" w:space="0" w:color="auto" w:frame="1"/>
        </w:rPr>
        <w:t xml:space="preserve"> Canales</w:t>
      </w:r>
    </w:p>
    <w:p w:rsidR="006C5143" w:rsidRPr="006C5143" w:rsidRDefault="006C5143" w:rsidP="006C5143">
      <w:pPr>
        <w:pStyle w:val="NormalWeb"/>
        <w:shd w:val="clear" w:color="auto" w:fill="380804"/>
        <w:spacing w:before="0" w:beforeAutospacing="0" w:after="0" w:afterAutospacing="0"/>
        <w:jc w:val="right"/>
        <w:textAlignment w:val="baseline"/>
        <w:rPr>
          <w:rFonts w:asciiTheme="majorHAnsi" w:hAnsiTheme="majorHAnsi" w:cstheme="majorHAnsi"/>
          <w:color w:val="8C8C8C"/>
          <w:sz w:val="20"/>
          <w:szCs w:val="20"/>
        </w:rPr>
      </w:pPr>
      <w:r w:rsidRPr="006C5143">
        <w:rPr>
          <w:rStyle w:val="Accentuation"/>
          <w:rFonts w:asciiTheme="majorHAnsi" w:hAnsiTheme="majorHAnsi" w:cstheme="majorHAnsi"/>
          <w:color w:val="8C8C8C"/>
          <w:sz w:val="20"/>
          <w:szCs w:val="20"/>
          <w:bdr w:val="none" w:sz="0" w:space="0" w:color="auto" w:frame="1"/>
        </w:rPr>
        <w:t xml:space="preserve">Avec : Christophe </w:t>
      </w:r>
      <w:proofErr w:type="spellStart"/>
      <w:r w:rsidRPr="006C5143">
        <w:rPr>
          <w:rStyle w:val="Accentuation"/>
          <w:rFonts w:asciiTheme="majorHAnsi" w:hAnsiTheme="majorHAnsi" w:cstheme="majorHAnsi"/>
          <w:color w:val="8C8C8C"/>
          <w:sz w:val="20"/>
          <w:szCs w:val="20"/>
          <w:bdr w:val="none" w:sz="0" w:space="0" w:color="auto" w:frame="1"/>
        </w:rPr>
        <w:t>Ecobichon</w:t>
      </w:r>
      <w:proofErr w:type="spellEnd"/>
      <w:r w:rsidRPr="006C5143">
        <w:rPr>
          <w:rStyle w:val="Accentuation"/>
          <w:rFonts w:asciiTheme="majorHAnsi" w:hAnsiTheme="majorHAnsi" w:cstheme="majorHAnsi"/>
          <w:color w:val="8C8C8C"/>
          <w:sz w:val="20"/>
          <w:szCs w:val="20"/>
          <w:bdr w:val="none" w:sz="0" w:space="0" w:color="auto" w:frame="1"/>
        </w:rPr>
        <w:t>, Geoffrey Saumont</w:t>
      </w:r>
    </w:p>
    <w:p w:rsidR="006C5143" w:rsidRPr="006C5143" w:rsidRDefault="006C5143" w:rsidP="006C5143">
      <w:pPr>
        <w:pStyle w:val="NormalWeb"/>
        <w:shd w:val="clear" w:color="auto" w:fill="380804"/>
        <w:spacing w:before="0" w:beforeAutospacing="0" w:after="0" w:afterAutospacing="0"/>
        <w:jc w:val="right"/>
        <w:textAlignment w:val="baseline"/>
        <w:rPr>
          <w:rFonts w:asciiTheme="majorHAnsi" w:hAnsiTheme="majorHAnsi" w:cstheme="majorHAnsi"/>
          <w:color w:val="8C8C8C"/>
          <w:sz w:val="20"/>
          <w:szCs w:val="20"/>
        </w:rPr>
      </w:pPr>
      <w:r w:rsidRPr="006C5143">
        <w:rPr>
          <w:rStyle w:val="Accentuation"/>
          <w:rFonts w:asciiTheme="majorHAnsi" w:hAnsiTheme="majorHAnsi" w:cstheme="majorHAnsi"/>
          <w:color w:val="8C8C8C"/>
          <w:sz w:val="20"/>
          <w:szCs w:val="20"/>
          <w:bdr w:val="none" w:sz="0" w:space="0" w:color="auto" w:frame="1"/>
        </w:rPr>
        <w:t>Musique : Yann Honoré</w:t>
      </w:r>
    </w:p>
    <w:p w:rsidR="006C5143" w:rsidRPr="006C5143" w:rsidRDefault="006C5143" w:rsidP="006C5143">
      <w:pPr>
        <w:pStyle w:val="NormalWeb"/>
        <w:shd w:val="clear" w:color="auto" w:fill="380804"/>
        <w:spacing w:before="0" w:beforeAutospacing="0" w:after="0" w:afterAutospacing="0"/>
        <w:jc w:val="right"/>
        <w:textAlignment w:val="baseline"/>
        <w:rPr>
          <w:rFonts w:asciiTheme="majorHAnsi" w:hAnsiTheme="majorHAnsi" w:cstheme="majorHAnsi"/>
          <w:color w:val="8C8C8C"/>
          <w:sz w:val="20"/>
          <w:szCs w:val="20"/>
        </w:rPr>
      </w:pPr>
      <w:r w:rsidRPr="006C5143">
        <w:rPr>
          <w:rStyle w:val="Accentuation"/>
          <w:rFonts w:asciiTheme="majorHAnsi" w:hAnsiTheme="majorHAnsi" w:cstheme="majorHAnsi"/>
          <w:color w:val="8C8C8C"/>
          <w:sz w:val="20"/>
          <w:szCs w:val="20"/>
          <w:bdr w:val="none" w:sz="0" w:space="0" w:color="auto" w:frame="1"/>
        </w:rPr>
        <w:t>Festival d’Avignon OFF 2018, </w:t>
      </w:r>
      <w:hyperlink r:id="rId41" w:history="1">
        <w:r w:rsidRPr="006C5143">
          <w:rPr>
            <w:rStyle w:val="Lienhypertexte"/>
            <w:rFonts w:asciiTheme="majorHAnsi" w:hAnsiTheme="majorHAnsi" w:cstheme="majorHAnsi"/>
            <w:i/>
            <w:iCs/>
            <w:color w:val="EBCFA7"/>
            <w:sz w:val="20"/>
            <w:szCs w:val="20"/>
            <w:u w:val="none"/>
            <w:bdr w:val="none" w:sz="0" w:space="0" w:color="auto" w:frame="1"/>
          </w:rPr>
          <w:t>11 Gilgamesh</w:t>
        </w:r>
      </w:hyperlink>
      <w:r w:rsidRPr="006C5143">
        <w:rPr>
          <w:rStyle w:val="Accentuation"/>
          <w:rFonts w:asciiTheme="majorHAnsi" w:hAnsiTheme="majorHAnsi" w:cstheme="majorHAnsi"/>
          <w:color w:val="8C8C8C"/>
          <w:sz w:val="20"/>
          <w:szCs w:val="20"/>
          <w:bdr w:val="none" w:sz="0" w:space="0" w:color="auto" w:frame="1"/>
        </w:rPr>
        <w:t>, 10h, relâche les 11 et 18 juillet</w:t>
      </w:r>
    </w:p>
    <w:p w:rsidR="006C5143" w:rsidRPr="006C5143" w:rsidRDefault="006C5143" w:rsidP="006C5143">
      <w:pPr>
        <w:pStyle w:val="NormalWeb"/>
        <w:shd w:val="clear" w:color="auto" w:fill="380804"/>
        <w:spacing w:before="0" w:beforeAutospacing="0" w:after="408" w:afterAutospacing="0"/>
        <w:textAlignment w:val="baseline"/>
        <w:rPr>
          <w:rFonts w:asciiTheme="majorHAnsi" w:hAnsiTheme="majorHAnsi" w:cstheme="majorHAnsi"/>
          <w:color w:val="8C8C8C"/>
        </w:rPr>
      </w:pPr>
      <w:r w:rsidRPr="006C5143">
        <w:rPr>
          <w:rFonts w:asciiTheme="majorHAnsi" w:hAnsiTheme="majorHAnsi" w:cstheme="majorHAnsi"/>
          <w:color w:val="8C8C8C"/>
        </w:rPr>
        <w:t> </w:t>
      </w:r>
    </w:p>
    <w:p w:rsidR="006C5143" w:rsidRPr="006C5143" w:rsidRDefault="006C5143" w:rsidP="00AF04F2">
      <w:pPr>
        <w:jc w:val="center"/>
        <w:textAlignment w:val="baseline"/>
        <w:outlineLvl w:val="0"/>
        <w:rPr>
          <w:rFonts w:asciiTheme="majorHAnsi" w:eastAsia="Times New Roman" w:hAnsiTheme="majorHAnsi" w:cstheme="majorHAnsi"/>
          <w:b/>
          <w:bCs/>
          <w:color w:val="000000" w:themeColor="text1"/>
          <w:kern w:val="36"/>
          <w:bdr w:val="none" w:sz="0" w:space="0" w:color="auto" w:frame="1"/>
        </w:rPr>
      </w:pPr>
      <w:r w:rsidRPr="006C5143">
        <w:rPr>
          <w:rFonts w:asciiTheme="majorHAnsi" w:eastAsia="Times New Roman" w:hAnsiTheme="majorHAnsi" w:cstheme="majorHAnsi"/>
          <w:b/>
          <w:bCs/>
          <w:color w:val="000000" w:themeColor="text1"/>
          <w:kern w:val="36"/>
          <w:bdr w:val="none" w:sz="0" w:space="0" w:color="auto" w:frame="1"/>
        </w:rPr>
        <w:br w:type="page"/>
      </w:r>
    </w:p>
    <w:p w:rsidR="006C5143" w:rsidRDefault="006C5143" w:rsidP="00AF04F2">
      <w:pPr>
        <w:jc w:val="center"/>
        <w:textAlignment w:val="baseline"/>
        <w:outlineLvl w:val="0"/>
        <w:rPr>
          <w:rFonts w:ascii="inherit" w:eastAsia="Times New Roman" w:hAnsi="inherit" w:cs="Times New Roman"/>
          <w:b/>
          <w:bCs/>
          <w:color w:val="000000" w:themeColor="text1"/>
          <w:kern w:val="36"/>
          <w:sz w:val="66"/>
          <w:szCs w:val="66"/>
          <w:bdr w:val="none" w:sz="0" w:space="0" w:color="auto" w:frame="1"/>
        </w:rPr>
      </w:pPr>
    </w:p>
    <w:p w:rsidR="00AF04F2" w:rsidRPr="00711320" w:rsidRDefault="00E7628D" w:rsidP="00AF04F2">
      <w:pPr>
        <w:jc w:val="center"/>
        <w:textAlignment w:val="baseline"/>
        <w:outlineLvl w:val="0"/>
        <w:rPr>
          <w:rFonts w:ascii="Georgia" w:eastAsia="Times New Roman" w:hAnsi="Georgia" w:cs="Times New Roman"/>
          <w:b/>
          <w:bCs/>
          <w:color w:val="000000" w:themeColor="text1"/>
          <w:kern w:val="36"/>
          <w:sz w:val="48"/>
          <w:szCs w:val="48"/>
        </w:rPr>
      </w:pPr>
      <w:hyperlink r:id="rId42" w:tooltip="ManiThea" w:history="1">
        <w:proofErr w:type="spellStart"/>
        <w:r w:rsidR="00AF04F2" w:rsidRPr="00711320">
          <w:rPr>
            <w:rFonts w:ascii="inherit" w:eastAsia="Times New Roman" w:hAnsi="inherit" w:cs="Times New Roman"/>
            <w:b/>
            <w:bCs/>
            <w:color w:val="000000" w:themeColor="text1"/>
            <w:kern w:val="36"/>
            <w:sz w:val="66"/>
            <w:szCs w:val="66"/>
            <w:bdr w:val="none" w:sz="0" w:space="0" w:color="auto" w:frame="1"/>
          </w:rPr>
          <w:t>ManiThea</w:t>
        </w:r>
        <w:proofErr w:type="spellEnd"/>
      </w:hyperlink>
    </w:p>
    <w:p w:rsidR="00AF04F2" w:rsidRPr="00711320" w:rsidRDefault="00AF04F2" w:rsidP="00AF04F2">
      <w:pPr>
        <w:jc w:val="center"/>
        <w:textAlignment w:val="baseline"/>
        <w:outlineLvl w:val="2"/>
        <w:rPr>
          <w:rFonts w:ascii="Baskerville" w:eastAsia="Times New Roman" w:hAnsi="Baskerville" w:cs="Times New Roman"/>
          <w:b/>
          <w:bCs/>
          <w:i/>
          <w:iCs/>
          <w:color w:val="000000" w:themeColor="text1"/>
          <w:sz w:val="27"/>
          <w:szCs w:val="27"/>
        </w:rPr>
      </w:pPr>
      <w:r w:rsidRPr="00711320">
        <w:rPr>
          <w:rFonts w:ascii="Baskerville" w:eastAsia="Times New Roman" w:hAnsi="Baskerville" w:cs="Times New Roman"/>
          <w:b/>
          <w:bCs/>
          <w:i/>
          <w:iCs/>
          <w:color w:val="000000" w:themeColor="text1"/>
          <w:sz w:val="27"/>
          <w:szCs w:val="27"/>
        </w:rPr>
        <w:t>La manie du théâtre</w:t>
      </w:r>
    </w:p>
    <w:p w:rsidR="00AF04F2" w:rsidRDefault="00AF04F2" w:rsidP="00AF04F2"/>
    <w:p w:rsidR="00AF04F2" w:rsidRPr="00711320" w:rsidRDefault="00AF04F2" w:rsidP="00AF04F2">
      <w:pPr>
        <w:jc w:val="center"/>
        <w:rPr>
          <w:b/>
          <w:bCs/>
          <w:sz w:val="36"/>
        </w:rPr>
      </w:pPr>
      <w:r w:rsidRPr="00711320">
        <w:rPr>
          <w:b/>
          <w:bCs/>
          <w:sz w:val="36"/>
        </w:rPr>
        <w:t>Avignon 2018, les pièces qui nous ont touchées !</w:t>
      </w:r>
    </w:p>
    <w:p w:rsidR="00AF04F2" w:rsidRDefault="00AF04F2" w:rsidP="00AF04F2"/>
    <w:p w:rsidR="00AF04F2" w:rsidRPr="003041A4" w:rsidRDefault="00AF04F2" w:rsidP="00AF04F2">
      <w:pPr>
        <w:rPr>
          <w:sz w:val="26"/>
          <w:szCs w:val="26"/>
        </w:rPr>
      </w:pPr>
      <w:r w:rsidRPr="003041A4">
        <w:rPr>
          <w:sz w:val="26"/>
          <w:szCs w:val="26"/>
        </w:rPr>
        <w:t>Un petit aperçu des pièces que nous avons aimées cette année lors de notre passage en Avignon.</w:t>
      </w:r>
    </w:p>
    <w:p w:rsidR="00AF04F2" w:rsidRDefault="00AF04F2" w:rsidP="00AF04F2"/>
    <w:p w:rsidR="00AF04F2" w:rsidRDefault="00AF04F2" w:rsidP="00AF04F2">
      <w:pPr>
        <w:spacing w:after="120"/>
      </w:pPr>
      <w:r w:rsidRPr="00711320">
        <w:rPr>
          <w:b/>
          <w:bCs/>
          <w:u w:val="single"/>
        </w:rPr>
        <w:t>Je t’aime papa mais…merci d’être mort !</w:t>
      </w:r>
    </w:p>
    <w:p w:rsidR="00AF04F2" w:rsidRDefault="00AF04F2" w:rsidP="00AF04F2">
      <w:pPr>
        <w:spacing w:after="120"/>
        <w:jc w:val="both"/>
      </w:pPr>
      <w:r w:rsidRPr="00711320">
        <w:t>Un spectacle touchant et d’une grande finesse. Certains tableaux sont particulièrement poétiques. Une très jolie scénographie. Un spectacle très lent qui pourra déplaire dans cette surenchère d’énergie que l’on trouve en Avignon mais dont la douceur nous a séduits.</w:t>
      </w:r>
    </w:p>
    <w:p w:rsidR="00AF04F2" w:rsidRDefault="00AF04F2" w:rsidP="00AF04F2">
      <w:pPr>
        <w:spacing w:after="120"/>
      </w:pPr>
      <w:r w:rsidRPr="00711320">
        <w:rPr>
          <w:i/>
          <w:iCs/>
        </w:rPr>
        <w:t xml:space="preserve">Mise en scène : Philippe SAUMONT en collaboration avec </w:t>
      </w:r>
      <w:proofErr w:type="spellStart"/>
      <w:r w:rsidRPr="00711320">
        <w:rPr>
          <w:i/>
          <w:iCs/>
        </w:rPr>
        <w:t>Leonor</w:t>
      </w:r>
      <w:proofErr w:type="spellEnd"/>
      <w:r w:rsidRPr="00711320">
        <w:rPr>
          <w:i/>
          <w:iCs/>
        </w:rPr>
        <w:t xml:space="preserve"> CANALES </w:t>
      </w:r>
      <w:r w:rsidRPr="00711320">
        <w:br/>
      </w:r>
      <w:r w:rsidRPr="00711320">
        <w:rPr>
          <w:i/>
          <w:iCs/>
        </w:rPr>
        <w:t>Jeu et manipulation : Christophe ÉCOBICHON </w:t>
      </w:r>
      <w:r w:rsidRPr="00711320">
        <w:br/>
      </w:r>
      <w:r w:rsidRPr="00711320">
        <w:rPr>
          <w:i/>
          <w:iCs/>
        </w:rPr>
        <w:t>Musique en direct : Yann HONORÉ </w:t>
      </w:r>
      <w:r w:rsidRPr="00711320">
        <w:br/>
      </w:r>
      <w:r w:rsidRPr="00711320">
        <w:rPr>
          <w:i/>
          <w:iCs/>
        </w:rPr>
        <w:t>Manipulation : Geoffrey SAUMONT</w:t>
      </w:r>
    </w:p>
    <w:p w:rsidR="00AF04F2" w:rsidRPr="00575B44" w:rsidRDefault="00AF04F2" w:rsidP="00AF04F2"/>
    <w:p w:rsidR="00AF04F2" w:rsidRPr="00575B44" w:rsidRDefault="00AF04F2" w:rsidP="00AF04F2"/>
    <w:p w:rsidR="00C62641" w:rsidRPr="00AF04F2" w:rsidRDefault="00C62641" w:rsidP="00AF04F2"/>
    <w:sectPr w:rsidR="00C62641" w:rsidRPr="00AF04F2" w:rsidSect="006C5143">
      <w:pgSz w:w="11900" w:h="16840"/>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28D" w:rsidRDefault="00E7628D" w:rsidP="00F344BE">
      <w:r>
        <w:separator/>
      </w:r>
    </w:p>
  </w:endnote>
  <w:endnote w:type="continuationSeparator" w:id="0">
    <w:p w:rsidR="00E7628D" w:rsidRDefault="00E7628D" w:rsidP="00F3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Cambria"/>
    <w:panose1 w:val="00000000000000000000"/>
    <w:charset w:val="00"/>
    <w:family w:val="roman"/>
    <w:notTrueType/>
    <w:pitch w:val="default"/>
  </w:font>
  <w:font w:name="Chewy">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28D" w:rsidRDefault="00E7628D" w:rsidP="00F344BE">
      <w:r>
        <w:separator/>
      </w:r>
    </w:p>
  </w:footnote>
  <w:footnote w:type="continuationSeparator" w:id="0">
    <w:p w:rsidR="00E7628D" w:rsidRDefault="00E7628D" w:rsidP="00F344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1"/>
    <w:rsid w:val="000070C8"/>
    <w:rsid w:val="0003438C"/>
    <w:rsid w:val="000E6455"/>
    <w:rsid w:val="00105E41"/>
    <w:rsid w:val="00112D32"/>
    <w:rsid w:val="00113B8D"/>
    <w:rsid w:val="001452D4"/>
    <w:rsid w:val="001D7E3D"/>
    <w:rsid w:val="001F22FD"/>
    <w:rsid w:val="00257BA8"/>
    <w:rsid w:val="00283D69"/>
    <w:rsid w:val="002D6334"/>
    <w:rsid w:val="00301B52"/>
    <w:rsid w:val="003041A4"/>
    <w:rsid w:val="00443290"/>
    <w:rsid w:val="004457C0"/>
    <w:rsid w:val="004E4E2F"/>
    <w:rsid w:val="004F735A"/>
    <w:rsid w:val="005523C6"/>
    <w:rsid w:val="00575B44"/>
    <w:rsid w:val="005E1A5C"/>
    <w:rsid w:val="00656EDB"/>
    <w:rsid w:val="00672E0D"/>
    <w:rsid w:val="006C5143"/>
    <w:rsid w:val="007A4A6C"/>
    <w:rsid w:val="0084278F"/>
    <w:rsid w:val="008B4FBE"/>
    <w:rsid w:val="00957F1B"/>
    <w:rsid w:val="00AF04F2"/>
    <w:rsid w:val="00BC5C3D"/>
    <w:rsid w:val="00C524BC"/>
    <w:rsid w:val="00C62641"/>
    <w:rsid w:val="00CD64C3"/>
    <w:rsid w:val="00D0287C"/>
    <w:rsid w:val="00E17D6A"/>
    <w:rsid w:val="00E54AF2"/>
    <w:rsid w:val="00E7628D"/>
    <w:rsid w:val="00EB1C0D"/>
    <w:rsid w:val="00EC0195"/>
    <w:rsid w:val="00F344BE"/>
    <w:rsid w:val="00F50992"/>
    <w:rsid w:val="00F73A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03F48"/>
  <w15:docId w15:val="{0F3E5C26-A217-4E5C-A46C-7A7EF762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575B44"/>
    <w:rPr>
      <w:color w:val="0000FF"/>
      <w:u w:val="single"/>
    </w:rPr>
  </w:style>
  <w:style w:type="paragraph" w:styleId="En-tte">
    <w:name w:val="header"/>
    <w:basedOn w:val="Normal"/>
    <w:link w:val="En-tteCar"/>
    <w:uiPriority w:val="99"/>
    <w:unhideWhenUsed/>
    <w:rsid w:val="00F344BE"/>
    <w:pPr>
      <w:tabs>
        <w:tab w:val="center" w:pos="4536"/>
        <w:tab w:val="right" w:pos="9072"/>
      </w:tabs>
    </w:pPr>
  </w:style>
  <w:style w:type="character" w:customStyle="1" w:styleId="En-tteCar">
    <w:name w:val="En-tête Car"/>
    <w:basedOn w:val="Policepardfaut"/>
    <w:link w:val="En-tte"/>
    <w:uiPriority w:val="99"/>
    <w:rsid w:val="00F344BE"/>
  </w:style>
  <w:style w:type="paragraph" w:styleId="Pieddepage">
    <w:name w:val="footer"/>
    <w:basedOn w:val="Normal"/>
    <w:link w:val="PieddepageCar"/>
    <w:uiPriority w:val="99"/>
    <w:unhideWhenUsed/>
    <w:rsid w:val="00F344BE"/>
    <w:pPr>
      <w:tabs>
        <w:tab w:val="center" w:pos="4536"/>
        <w:tab w:val="right" w:pos="9072"/>
      </w:tabs>
    </w:pPr>
  </w:style>
  <w:style w:type="character" w:customStyle="1" w:styleId="PieddepageCar">
    <w:name w:val="Pied de page Car"/>
    <w:basedOn w:val="Policepardfaut"/>
    <w:link w:val="Pieddepage"/>
    <w:uiPriority w:val="99"/>
    <w:rsid w:val="00F344BE"/>
  </w:style>
  <w:style w:type="paragraph" w:styleId="NormalWeb">
    <w:name w:val="Normal (Web)"/>
    <w:basedOn w:val="Normal"/>
    <w:uiPriority w:val="99"/>
    <w:unhideWhenUsed/>
    <w:rsid w:val="00F344BE"/>
    <w:pPr>
      <w:spacing w:before="100" w:beforeAutospacing="1" w:after="100" w:afterAutospacing="1"/>
    </w:pPr>
    <w:rPr>
      <w:rFonts w:ascii="Times New Roman" w:eastAsia="Times New Roman" w:hAnsi="Times New Roman" w:cs="Times New Roman"/>
    </w:rPr>
  </w:style>
  <w:style w:type="character" w:styleId="Mentionnonrsolue">
    <w:name w:val="Unresolved Mention"/>
    <w:basedOn w:val="Policepardfaut"/>
    <w:uiPriority w:val="99"/>
    <w:semiHidden/>
    <w:unhideWhenUsed/>
    <w:rsid w:val="00957F1B"/>
    <w:rPr>
      <w:color w:val="605E5C"/>
      <w:shd w:val="clear" w:color="auto" w:fill="E1DFDD"/>
    </w:rPr>
  </w:style>
  <w:style w:type="character" w:customStyle="1" w:styleId="posted-on">
    <w:name w:val="posted-on"/>
    <w:basedOn w:val="Policepardfaut"/>
    <w:rsid w:val="006C5143"/>
  </w:style>
  <w:style w:type="character" w:customStyle="1" w:styleId="sep">
    <w:name w:val="sep"/>
    <w:basedOn w:val="Policepardfaut"/>
    <w:rsid w:val="006C5143"/>
  </w:style>
  <w:style w:type="character" w:customStyle="1" w:styleId="author">
    <w:name w:val="author"/>
    <w:basedOn w:val="Policepardfaut"/>
    <w:rsid w:val="006C5143"/>
  </w:style>
  <w:style w:type="character" w:styleId="Accentuation">
    <w:name w:val="Emphasis"/>
    <w:basedOn w:val="Policepardfaut"/>
    <w:uiPriority w:val="20"/>
    <w:qFormat/>
    <w:rsid w:val="006C5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582105">
      <w:bodyDiv w:val="1"/>
      <w:marLeft w:val="0"/>
      <w:marRight w:val="0"/>
      <w:marTop w:val="0"/>
      <w:marBottom w:val="0"/>
      <w:divBdr>
        <w:top w:val="none" w:sz="0" w:space="0" w:color="auto"/>
        <w:left w:val="none" w:sz="0" w:space="0" w:color="auto"/>
        <w:bottom w:val="none" w:sz="0" w:space="0" w:color="auto"/>
        <w:right w:val="none" w:sz="0" w:space="0" w:color="auto"/>
      </w:divBdr>
    </w:div>
    <w:div w:id="953639152">
      <w:bodyDiv w:val="1"/>
      <w:marLeft w:val="0"/>
      <w:marRight w:val="0"/>
      <w:marTop w:val="0"/>
      <w:marBottom w:val="0"/>
      <w:divBdr>
        <w:top w:val="none" w:sz="0" w:space="0" w:color="auto"/>
        <w:left w:val="none" w:sz="0" w:space="0" w:color="auto"/>
        <w:bottom w:val="none" w:sz="0" w:space="0" w:color="auto"/>
        <w:right w:val="none" w:sz="0" w:space="0" w:color="auto"/>
      </w:divBdr>
      <w:divsChild>
        <w:div w:id="727998794">
          <w:marLeft w:val="0"/>
          <w:marRight w:val="0"/>
          <w:marTop w:val="204"/>
          <w:marBottom w:val="204"/>
          <w:divBdr>
            <w:top w:val="none" w:sz="0" w:space="0" w:color="auto"/>
            <w:left w:val="none" w:sz="0" w:space="0" w:color="auto"/>
            <w:bottom w:val="none" w:sz="0" w:space="0" w:color="auto"/>
            <w:right w:val="none" w:sz="0" w:space="0" w:color="auto"/>
          </w:divBdr>
        </w:div>
        <w:div w:id="1913393471">
          <w:marLeft w:val="0"/>
          <w:marRight w:val="0"/>
          <w:marTop w:val="0"/>
          <w:marBottom w:val="408"/>
          <w:divBdr>
            <w:top w:val="none" w:sz="0" w:space="0" w:color="auto"/>
            <w:left w:val="none" w:sz="0" w:space="0" w:color="auto"/>
            <w:bottom w:val="none" w:sz="0" w:space="0" w:color="auto"/>
            <w:right w:val="none" w:sz="0" w:space="0" w:color="auto"/>
          </w:divBdr>
        </w:div>
      </w:divsChild>
    </w:div>
    <w:div w:id="1559129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tsdelascene.laparoleauxarts.fr"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artsdelascene.laparoleauxarts.fr/category/critique/" TargetMode="External"/><Relationship Id="rId39" Type="http://schemas.openxmlformats.org/officeDocument/2006/relationships/hyperlink" Target="https://theatrelle.com/author/verobeno/" TargetMode="External"/><Relationship Id="rId3" Type="http://schemas.openxmlformats.org/officeDocument/2006/relationships/webSettings" Target="webSettings.xml"/><Relationship Id="rId21" Type="http://schemas.openxmlformats.org/officeDocument/2006/relationships/hyperlink" Target="https://www.11avignon.com/programmation/je-t-aime-papa" TargetMode="External"/><Relationship Id="rId34" Type="http://schemas.openxmlformats.org/officeDocument/2006/relationships/image" Target="media/image15.jpeg"/><Relationship Id="rId42" Type="http://schemas.openxmlformats.org/officeDocument/2006/relationships/hyperlink" Target="https://manithea.wordpress.com/"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toutelaculture.com/wp-content/uploads/2018/07/JTPP-Th.-des-Tarabates-affiche-.jpeg" TargetMode="External"/><Relationship Id="rId25" Type="http://schemas.openxmlformats.org/officeDocument/2006/relationships/image" Target="media/image12.jpeg"/><Relationship Id="rId33" Type="http://schemas.openxmlformats.org/officeDocument/2006/relationships/hyperlink" Target="https://2.bp.blogspot.com/-JW4QgVx8rt4/W0mckeFnuJI/AAAAAAAAD80/-x87R-s1lFozQxRFY1k7zwc9VpU2yepAACLcBGAs/s1600/je+taime+papa.jpg" TargetMode="External"/><Relationship Id="rId38" Type="http://schemas.openxmlformats.org/officeDocument/2006/relationships/hyperlink" Target="https://theatrelle.com/2018/07/15/je-taime-papa-mais-merci-detre-mort-mes-philippe-saumont-festival-avignon-off-2018-11-gilgamesh/" TargetMode="External"/><Relationship Id="rId2" Type="http://schemas.openxmlformats.org/officeDocument/2006/relationships/settings" Target="settings.xml"/><Relationship Id="rId16" Type="http://schemas.openxmlformats.org/officeDocument/2006/relationships/hyperlink" Target="http://toutelaculture.com/author/filigrine/" TargetMode="External"/><Relationship Id="rId20" Type="http://schemas.openxmlformats.org/officeDocument/2006/relationships/hyperlink" Target="http://www.avignonleoff.com/programme/2018/je-t-aime-papa-mais-merci-d-etre-mort-s23286/" TargetMode="External"/><Relationship Id="rId29" Type="http://schemas.openxmlformats.org/officeDocument/2006/relationships/hyperlink" Target="http://www.theatregilgamesh.com/" TargetMode="External"/><Relationship Id="rId41" Type="http://schemas.openxmlformats.org/officeDocument/2006/relationships/hyperlink" Target="http://www.avignonleoff.com/" TargetMode="External"/><Relationship Id="rId1" Type="http://schemas.openxmlformats.org/officeDocument/2006/relationships/styles" Target="styles.xml"/><Relationship Id="rId6" Type="http://schemas.openxmlformats.org/officeDocument/2006/relationships/hyperlink" Target="http://www.zef-bureau.fr"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artsdelascene.laparoleauxarts.fr/" TargetMode="External"/><Relationship Id="rId28" Type="http://schemas.openxmlformats.org/officeDocument/2006/relationships/hyperlink" Target="https://www.tarabates.com/" TargetMode="External"/><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tarabates.com/je-t-aime-papa-mais-merci-d-etre-mort.html" TargetMode="External"/><Relationship Id="rId27" Type="http://schemas.openxmlformats.org/officeDocument/2006/relationships/hyperlink" Target="http://www.artsdelascene.laparoleauxarts.fr/2018/07/20/taime-papa-merci-detre-mort-poesie-de-lenfance/" TargetMode="External"/><Relationship Id="rId30" Type="http://schemas.openxmlformats.org/officeDocument/2006/relationships/hyperlink" Target="http://www.avignonleoff.com/" TargetMode="External"/><Relationship Id="rId35" Type="http://schemas.openxmlformats.org/officeDocument/2006/relationships/hyperlink" Target="https://4.bp.blogspot.com/-3nnt_TZdoT4/W0mdIj5UurI/AAAAAAAAD88/1l_qxF5tjL4EJoXQ1OK0KwN1tw78HHOjwCLcBGAs/s1600/8d161665cc09488d76de567bb84aee11-pordic-un-spectacle-autour-de-la-resilience.jp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2231</Words>
  <Characters>12276</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Guignard</dc:creator>
  <cp:lastModifiedBy>Carole Guignard</cp:lastModifiedBy>
  <cp:revision>23</cp:revision>
  <dcterms:created xsi:type="dcterms:W3CDTF">2018-07-13T17:24:00Z</dcterms:created>
  <dcterms:modified xsi:type="dcterms:W3CDTF">2018-07-28T13:05:00Z</dcterms:modified>
</cp:coreProperties>
</file>